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7E3" w:rsidRPr="00CA5FC9" w:rsidRDefault="001B7A70" w:rsidP="001B7A70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  <w:u w:val="single"/>
        </w:rPr>
        <w:t>Народно читалище „ДжонАтанасов</w:t>
      </w:r>
      <w:r w:rsidR="001E73CD">
        <w:rPr>
          <w:rFonts w:ascii="Times New Roman" w:hAnsi="Times New Roman"/>
          <w:b/>
          <w:bCs/>
          <w:sz w:val="44"/>
          <w:szCs w:val="44"/>
          <w:u w:val="single"/>
        </w:rPr>
        <w:t>-</w:t>
      </w:r>
      <w:r w:rsidR="00E327E3" w:rsidRPr="00CA5FC9">
        <w:rPr>
          <w:rFonts w:ascii="Times New Roman" w:hAnsi="Times New Roman"/>
          <w:b/>
          <w:bCs/>
          <w:sz w:val="44"/>
          <w:szCs w:val="44"/>
          <w:u w:val="single"/>
        </w:rPr>
        <w:t>1928“</w:t>
      </w:r>
      <w:r>
        <w:rPr>
          <w:rFonts w:ascii="Times New Roman" w:hAnsi="Times New Roman"/>
          <w:b/>
          <w:bCs/>
          <w:sz w:val="44"/>
          <w:szCs w:val="44"/>
          <w:u w:val="single"/>
          <w:lang w:val="en-US"/>
        </w:rPr>
        <w:t xml:space="preserve"> </w:t>
      </w:r>
      <w:r w:rsidR="00CA5FC9" w:rsidRPr="00CA5FC9">
        <w:rPr>
          <w:rFonts w:ascii="Times New Roman" w:hAnsi="Times New Roman"/>
          <w:b/>
          <w:bCs/>
          <w:sz w:val="40"/>
          <w:szCs w:val="40"/>
        </w:rPr>
        <w:t>село Бояджик, община Тунджа</w:t>
      </w:r>
      <w:r w:rsidR="00E327E3" w:rsidRPr="00CA5FC9">
        <w:rPr>
          <w:rFonts w:ascii="Times New Roman" w:hAnsi="Times New Roman"/>
          <w:b/>
          <w:bCs/>
          <w:sz w:val="40"/>
          <w:szCs w:val="40"/>
        </w:rPr>
        <w:t>, област Ямбол</w:t>
      </w:r>
    </w:p>
    <w:p w:rsidR="00CA5FC9" w:rsidRPr="00CA5FC9" w:rsidRDefault="00CA5FC9" w:rsidP="00CA5FC9">
      <w:pPr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CA5FC9" w:rsidRPr="00CA5FC9" w:rsidRDefault="00CA5FC9" w:rsidP="00CA5FC9">
      <w:pPr>
        <w:jc w:val="center"/>
        <w:rPr>
          <w:rFonts w:ascii="Times New Roman" w:hAnsi="Times New Roman"/>
          <w:b/>
          <w:bCs/>
          <w:sz w:val="56"/>
          <w:szCs w:val="56"/>
        </w:rPr>
      </w:pPr>
      <w:r w:rsidRPr="00CA5FC9">
        <w:rPr>
          <w:rFonts w:ascii="Times New Roman" w:hAnsi="Times New Roman"/>
          <w:b/>
          <w:bCs/>
          <w:sz w:val="56"/>
          <w:szCs w:val="56"/>
        </w:rPr>
        <w:t xml:space="preserve">ОТЧЕТ </w:t>
      </w:r>
    </w:p>
    <w:p w:rsidR="00E327E3" w:rsidRPr="00CA5FC9" w:rsidRDefault="00CA5FC9" w:rsidP="00CA5FC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CA5FC9">
        <w:rPr>
          <w:rFonts w:ascii="Times New Roman" w:hAnsi="Times New Roman"/>
          <w:b/>
          <w:bCs/>
          <w:sz w:val="40"/>
          <w:szCs w:val="40"/>
        </w:rPr>
        <w:t>за дейността на читалището през</w:t>
      </w:r>
      <w:r w:rsidR="001B7A70">
        <w:rPr>
          <w:rFonts w:ascii="Times New Roman" w:hAnsi="Times New Roman"/>
          <w:b/>
          <w:bCs/>
          <w:sz w:val="40"/>
          <w:szCs w:val="40"/>
          <w:lang w:val="en-US"/>
        </w:rPr>
        <w:t xml:space="preserve"> </w:t>
      </w:r>
      <w:r w:rsidR="00E327E3" w:rsidRPr="00CA5FC9">
        <w:rPr>
          <w:rFonts w:ascii="Times New Roman" w:hAnsi="Times New Roman"/>
          <w:b/>
          <w:bCs/>
          <w:sz w:val="40"/>
          <w:szCs w:val="40"/>
        </w:rPr>
        <w:t>20</w:t>
      </w:r>
      <w:r w:rsidR="00E327E3" w:rsidRPr="00CA5FC9">
        <w:rPr>
          <w:rFonts w:ascii="Times New Roman" w:hAnsi="Times New Roman"/>
          <w:b/>
          <w:bCs/>
          <w:sz w:val="40"/>
          <w:szCs w:val="40"/>
          <w:lang w:val="en-US"/>
        </w:rPr>
        <w:t>2</w:t>
      </w:r>
      <w:r w:rsidR="00E327E3" w:rsidRPr="00CA5FC9">
        <w:rPr>
          <w:rFonts w:ascii="Times New Roman" w:hAnsi="Times New Roman"/>
          <w:b/>
          <w:bCs/>
          <w:sz w:val="40"/>
          <w:szCs w:val="40"/>
        </w:rPr>
        <w:t>3 година</w:t>
      </w:r>
    </w:p>
    <w:p w:rsidR="00E327E3" w:rsidRDefault="00E327E3" w:rsidP="00E327E3">
      <w:pPr>
        <w:jc w:val="center"/>
        <w:rPr>
          <w:b/>
          <w:bCs/>
          <w:sz w:val="44"/>
          <w:szCs w:val="44"/>
        </w:rPr>
      </w:pPr>
    </w:p>
    <w:p w:rsidR="00E327E3" w:rsidRDefault="00E327E3" w:rsidP="00E327E3">
      <w:pPr>
        <w:jc w:val="center"/>
        <w:rPr>
          <w:sz w:val="44"/>
          <w:szCs w:val="44"/>
        </w:rPr>
      </w:pPr>
    </w:p>
    <w:p w:rsidR="00E327E3" w:rsidRDefault="004852BD" w:rsidP="00E327E3">
      <w:pPr>
        <w:jc w:val="center"/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5969000" cy="34290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7E3" w:rsidRDefault="00E327E3" w:rsidP="00E327E3">
      <w:pPr>
        <w:rPr>
          <w:sz w:val="56"/>
          <w:szCs w:val="56"/>
        </w:rPr>
      </w:pPr>
    </w:p>
    <w:p w:rsidR="00E327E3" w:rsidRPr="00CD20BC" w:rsidRDefault="00E327E3" w:rsidP="00E327E3">
      <w:pPr>
        <w:rPr>
          <w:rFonts w:ascii="Times New Roman" w:hAnsi="Times New Roman"/>
          <w:sz w:val="28"/>
          <w:szCs w:val="28"/>
        </w:rPr>
      </w:pPr>
    </w:p>
    <w:p w:rsidR="00E327E3" w:rsidRPr="00CD20BC" w:rsidRDefault="00E327E3" w:rsidP="00E327E3">
      <w:pPr>
        <w:ind w:firstLine="708"/>
        <w:rPr>
          <w:rFonts w:ascii="Times New Roman" w:hAnsi="Times New Roman"/>
          <w:sz w:val="28"/>
          <w:szCs w:val="28"/>
        </w:rPr>
      </w:pPr>
    </w:p>
    <w:p w:rsidR="00E327E3" w:rsidRDefault="00E327E3" w:rsidP="00E327E3">
      <w:pPr>
        <w:ind w:right="-567" w:firstLine="708"/>
        <w:rPr>
          <w:rFonts w:ascii="Times New Roman" w:hAnsi="Times New Roman"/>
          <w:sz w:val="28"/>
          <w:szCs w:val="28"/>
        </w:rPr>
      </w:pPr>
    </w:p>
    <w:p w:rsidR="00E327E3" w:rsidRPr="003E53B1" w:rsidRDefault="00E327E3" w:rsidP="003E53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lastRenderedPageBreak/>
        <w:t>Уважаеми дами и господа,</w:t>
      </w:r>
    </w:p>
    <w:p w:rsidR="00E327E3" w:rsidRPr="003E53B1" w:rsidRDefault="00CA5FC9" w:rsidP="003E5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ч</w:t>
      </w:r>
      <w:r w:rsidR="004E03E3" w:rsidRPr="003E53B1">
        <w:rPr>
          <w:rFonts w:ascii="Times New Roman" w:hAnsi="Times New Roman"/>
          <w:sz w:val="28"/>
          <w:szCs w:val="28"/>
        </w:rPr>
        <w:t xml:space="preserve">италището е </w:t>
      </w:r>
      <w:r w:rsidR="00E327E3" w:rsidRPr="003E53B1">
        <w:rPr>
          <w:rFonts w:ascii="Times New Roman" w:hAnsi="Times New Roman"/>
          <w:sz w:val="28"/>
          <w:szCs w:val="28"/>
        </w:rPr>
        <w:t>единственото място, в което се поддържат живи българските обичаи, традиции, песенно и  танцово  наследство. Чита</w:t>
      </w:r>
      <w:r w:rsidRPr="003E53B1">
        <w:rPr>
          <w:rFonts w:ascii="Times New Roman" w:hAnsi="Times New Roman"/>
          <w:sz w:val="28"/>
          <w:szCs w:val="28"/>
        </w:rPr>
        <w:t xml:space="preserve">лището е място на връзка между </w:t>
      </w:r>
      <w:r w:rsidR="00E327E3" w:rsidRPr="003E53B1">
        <w:rPr>
          <w:rFonts w:ascii="Times New Roman" w:hAnsi="Times New Roman"/>
          <w:sz w:val="28"/>
          <w:szCs w:val="28"/>
        </w:rPr>
        <w:t>покол</w:t>
      </w:r>
      <w:r w:rsidRPr="003E53B1">
        <w:rPr>
          <w:rFonts w:ascii="Times New Roman" w:hAnsi="Times New Roman"/>
          <w:sz w:val="28"/>
          <w:szCs w:val="28"/>
        </w:rPr>
        <w:t xml:space="preserve">енията, където широк кръг хора общуват и творят. В него се съхранява </w:t>
      </w:r>
      <w:r w:rsidR="00E327E3" w:rsidRPr="003E53B1">
        <w:rPr>
          <w:rFonts w:ascii="Times New Roman" w:hAnsi="Times New Roman"/>
          <w:sz w:val="28"/>
          <w:szCs w:val="28"/>
        </w:rPr>
        <w:t xml:space="preserve">паметта на времето, подхранваща духа на настоящето и грижеща се за бъдещето на новото поколение. То </w:t>
      </w:r>
      <w:r w:rsidRPr="003E53B1">
        <w:rPr>
          <w:rFonts w:ascii="Times New Roman" w:hAnsi="Times New Roman"/>
          <w:sz w:val="28"/>
          <w:szCs w:val="28"/>
        </w:rPr>
        <w:t>е „Храм, запазил цялата красота</w:t>
      </w:r>
      <w:r w:rsidR="00E327E3" w:rsidRPr="003E53B1">
        <w:rPr>
          <w:rFonts w:ascii="Times New Roman" w:hAnsi="Times New Roman"/>
          <w:sz w:val="28"/>
          <w:szCs w:val="28"/>
        </w:rPr>
        <w:t xml:space="preserve"> и достойнство на нашия народ”. И въпреки трудностите, българското читалище ще оцелее! </w:t>
      </w:r>
    </w:p>
    <w:p w:rsidR="003E53B1" w:rsidRPr="003E53B1" w:rsidRDefault="003E53B1" w:rsidP="003E5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27E3" w:rsidRPr="003E53B1" w:rsidRDefault="00E327E3" w:rsidP="003E53B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3E53B1">
        <w:rPr>
          <w:rFonts w:ascii="Times New Roman" w:hAnsi="Times New Roman"/>
          <w:b/>
          <w:sz w:val="28"/>
          <w:szCs w:val="28"/>
          <w:u w:val="single"/>
        </w:rPr>
        <w:t>ОСНОВНИ Д</w:t>
      </w:r>
      <w:r w:rsidRPr="003E53B1">
        <w:rPr>
          <w:rFonts w:ascii="Times New Roman" w:hAnsi="Times New Roman"/>
          <w:b/>
          <w:sz w:val="28"/>
          <w:szCs w:val="28"/>
          <w:u w:val="single"/>
          <w:lang w:val="bg-BG"/>
        </w:rPr>
        <w:t>Е</w:t>
      </w:r>
      <w:r w:rsidR="00CA5FC9" w:rsidRPr="003E53B1">
        <w:rPr>
          <w:rFonts w:ascii="Times New Roman" w:hAnsi="Times New Roman"/>
          <w:b/>
          <w:sz w:val="28"/>
          <w:szCs w:val="28"/>
          <w:u w:val="single"/>
        </w:rPr>
        <w:t xml:space="preserve">ЙНОСТИ НА ЧИТАЛИЩЕТО </w:t>
      </w:r>
    </w:p>
    <w:p w:rsidR="00E327E3" w:rsidRPr="003E53B1" w:rsidRDefault="00E327E3" w:rsidP="003E53B1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327E3" w:rsidRPr="003E53B1" w:rsidRDefault="00E327E3" w:rsidP="003E53B1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ab/>
        <w:t xml:space="preserve">Настоятелството на читалището в своите действия 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 xml:space="preserve">се стараеше да </w:t>
      </w:r>
      <w:r w:rsidRPr="003E53B1">
        <w:rPr>
          <w:rFonts w:ascii="Times New Roman" w:hAnsi="Times New Roman"/>
          <w:sz w:val="28"/>
          <w:szCs w:val="28"/>
          <w:lang w:val="bg-BG"/>
        </w:rPr>
        <w:t>постигне максимално добра атмосфера за работа и да прилага принципа на екипност. Целият екип на читалището се състои от хора, готови да отделят от личното си време.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 Х</w:t>
      </w:r>
      <w:r w:rsidRPr="003E53B1">
        <w:rPr>
          <w:rFonts w:ascii="Times New Roman" w:hAnsi="Times New Roman"/>
          <w:sz w:val="28"/>
          <w:szCs w:val="28"/>
          <w:lang w:val="bg-BG"/>
        </w:rPr>
        <w:t>ора, на които човек може да разчита. В рамките на субсидирания бюджет и собствените средства, читалището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 подпомагаше и </w:t>
      </w:r>
      <w:r w:rsidRPr="003E53B1">
        <w:rPr>
          <w:rFonts w:ascii="Times New Roman" w:hAnsi="Times New Roman"/>
          <w:sz w:val="28"/>
          <w:szCs w:val="28"/>
          <w:lang w:val="bg-BG"/>
        </w:rPr>
        <w:t>финансово обезпечаваше всичките си дейности.</w:t>
      </w:r>
    </w:p>
    <w:p w:rsidR="00E327E3" w:rsidRPr="003E53B1" w:rsidRDefault="00E327E3" w:rsidP="003E53B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E327E3" w:rsidRPr="003E53B1" w:rsidRDefault="00E327E3" w:rsidP="003E53B1">
      <w:pPr>
        <w:pStyle w:val="a3"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1. Библиотечно-информационна дейност</w:t>
      </w:r>
      <w:r w:rsidR="00CA5FC9" w:rsidRPr="003E53B1">
        <w:rPr>
          <w:rFonts w:ascii="Times New Roman" w:hAnsi="Times New Roman"/>
          <w:b/>
          <w:sz w:val="28"/>
          <w:szCs w:val="28"/>
          <w:lang w:val="bg-BG"/>
        </w:rPr>
        <w:t>.</w:t>
      </w:r>
    </w:p>
    <w:p w:rsidR="00E327E3" w:rsidRPr="003E53B1" w:rsidRDefault="00E327E3" w:rsidP="003E53B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E327E3" w:rsidRPr="003E53B1" w:rsidRDefault="00E327E3" w:rsidP="003E53B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Библиотечнат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а дейност е една от  основните функции </w:t>
      </w:r>
      <w:r w:rsidRPr="003E53B1">
        <w:rPr>
          <w:rFonts w:ascii="Times New Roman" w:hAnsi="Times New Roman"/>
          <w:sz w:val="28"/>
          <w:szCs w:val="28"/>
          <w:lang w:val="bg-BG"/>
        </w:rPr>
        <w:t>на читалището – тук се съ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>бират, съхраняват и предоставят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за обществено 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ползване библиотечни и информационни услуги </w:t>
      </w:r>
      <w:r w:rsidRPr="003E53B1">
        <w:rPr>
          <w:rFonts w:ascii="Times New Roman" w:hAnsi="Times New Roman"/>
          <w:sz w:val="28"/>
          <w:szCs w:val="28"/>
          <w:lang w:val="bg-BG"/>
        </w:rPr>
        <w:t>за насе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лението. Библиотеката е широко достъпна, като </w:t>
      </w:r>
      <w:r w:rsidRPr="003E53B1">
        <w:rPr>
          <w:rFonts w:ascii="Times New Roman" w:hAnsi="Times New Roman"/>
          <w:sz w:val="28"/>
          <w:szCs w:val="28"/>
          <w:lang w:val="bg-BG"/>
        </w:rPr>
        <w:t>библиотекарят с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е стреми да привлича все повече читатели. В това начинание имат голям принос и учителите </w:t>
      </w:r>
      <w:r w:rsidRPr="003E53B1">
        <w:rPr>
          <w:rFonts w:ascii="Times New Roman" w:hAnsi="Times New Roman"/>
          <w:sz w:val="28"/>
          <w:szCs w:val="28"/>
          <w:lang w:val="bg-BG"/>
        </w:rPr>
        <w:t>от ОУ „Св. Св. Кирил и Методий“ с. Бояджик</w:t>
      </w:r>
      <w:r w:rsidR="00CA5FC9" w:rsidRPr="003E53B1">
        <w:rPr>
          <w:rFonts w:ascii="Times New Roman" w:hAnsi="Times New Roman"/>
          <w:sz w:val="28"/>
          <w:szCs w:val="28"/>
          <w:lang w:val="bg-BG"/>
        </w:rPr>
        <w:t xml:space="preserve">, които се опитват да събудят интереса на учениците към книгите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и знанието. </w:t>
      </w:r>
    </w:p>
    <w:p w:rsidR="00E327E3" w:rsidRPr="003E53B1" w:rsidRDefault="00CA5FC9" w:rsidP="003E53B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Приоритет в работата на читалището е библиотечното обслужване. Наши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читатели са ученици,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студенти, пенсионери, работещи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и безработни. Книгите са в добро състояние.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Но за да задържим читателския интерес, както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да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повишим броя на </w:t>
      </w:r>
      <w:r w:rsidRPr="003E53B1">
        <w:rPr>
          <w:rFonts w:ascii="Times New Roman" w:hAnsi="Times New Roman"/>
          <w:sz w:val="28"/>
          <w:szCs w:val="28"/>
          <w:lang w:val="bg-BG"/>
        </w:rPr>
        <w:t>читателите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е нужно п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остоянно да обновяваме книжния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фонд. Библиоте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карят редовно следи в интернет за проекти за обогатяване на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библиотечния фонд. За поредна година читалището защити успешно проект на стойност 1162,55 лв. по програма „Българските библиотеки-съвременни центрове за четене и информираност“, обявен от Министерството на културата. С тези средства закупихме 81 нови книги - художествена, отраслова и справочна литература от бъ</w:t>
      </w:r>
      <w:r w:rsidR="007D2366">
        <w:rPr>
          <w:rFonts w:ascii="Times New Roman" w:hAnsi="Times New Roman"/>
          <w:sz w:val="28"/>
          <w:szCs w:val="28"/>
          <w:lang w:val="bg-BG"/>
        </w:rPr>
        <w:t>лгарски и чужди автори</w:t>
      </w:r>
      <w:r w:rsidR="007D2366">
        <w:rPr>
          <w:rFonts w:ascii="Times New Roman" w:hAnsi="Times New Roman"/>
          <w:sz w:val="28"/>
          <w:szCs w:val="28"/>
        </w:rPr>
        <w:t>.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Дарена ни беше и една книги художествена литература от РБ „Георги Раковски” гр. Ямбол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Pr="003E53B1">
        <w:rPr>
          <w:rFonts w:ascii="Times New Roman" w:hAnsi="Times New Roman"/>
          <w:sz w:val="28"/>
          <w:szCs w:val="28"/>
          <w:lang w:val="bg-BG"/>
        </w:rPr>
        <w:t>стойност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10,00 лв. </w:t>
      </w: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Към 31.12.202</w:t>
      </w:r>
      <w:r w:rsidR="0070451C" w:rsidRPr="003E53B1">
        <w:rPr>
          <w:rFonts w:ascii="Times New Roman" w:hAnsi="Times New Roman"/>
          <w:sz w:val="28"/>
          <w:szCs w:val="28"/>
          <w:lang w:val="en-US"/>
        </w:rPr>
        <w:t>3</w:t>
      </w:r>
      <w:r w:rsidR="00CA5FC9" w:rsidRPr="003E53B1">
        <w:rPr>
          <w:rFonts w:ascii="Times New Roman" w:hAnsi="Times New Roman"/>
          <w:sz w:val="28"/>
          <w:szCs w:val="28"/>
        </w:rPr>
        <w:t xml:space="preserve"> г. </w:t>
      </w:r>
      <w:r w:rsidRPr="003E53B1">
        <w:rPr>
          <w:rFonts w:ascii="Times New Roman" w:hAnsi="Times New Roman"/>
          <w:sz w:val="28"/>
          <w:szCs w:val="28"/>
        </w:rPr>
        <w:t>библ</w:t>
      </w:r>
      <w:r w:rsidR="00CA5FC9" w:rsidRPr="003E53B1">
        <w:rPr>
          <w:rFonts w:ascii="Times New Roman" w:hAnsi="Times New Roman"/>
          <w:sz w:val="28"/>
          <w:szCs w:val="28"/>
        </w:rPr>
        <w:t>иотеката разполага с 8 654 тома библиотечен фонд.</w:t>
      </w:r>
    </w:p>
    <w:p w:rsidR="00E327E3" w:rsidRPr="003E53B1" w:rsidRDefault="00E327E3" w:rsidP="003E53B1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Изпълнение на основните показатели: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1809"/>
      </w:tblGrid>
      <w:tr w:rsidR="00E327E3" w:rsidRPr="003D2443" w:rsidTr="003D2443">
        <w:trPr>
          <w:trHeight w:val="28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7E3" w:rsidRPr="003D2443" w:rsidRDefault="00E327E3" w:rsidP="003D2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lastRenderedPageBreak/>
              <w:t>Брой читатели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E3" w:rsidRPr="003D2443" w:rsidRDefault="00E327E3" w:rsidP="003D24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E327E3" w:rsidRPr="003D2443" w:rsidTr="003D244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7E3" w:rsidRPr="003D2443" w:rsidRDefault="00E327E3" w:rsidP="003D2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>Посещения в библиотеката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E3" w:rsidRPr="003D2443" w:rsidRDefault="006C38AC" w:rsidP="003D24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>786</w:t>
            </w:r>
          </w:p>
        </w:tc>
      </w:tr>
      <w:tr w:rsidR="00E327E3" w:rsidRPr="003D2443" w:rsidTr="003D244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7E3" w:rsidRPr="003D2443" w:rsidRDefault="00E327E3" w:rsidP="003D2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 xml:space="preserve">Заети библиотечни материали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E3" w:rsidRPr="003D2443" w:rsidRDefault="00E327E3" w:rsidP="003D24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3D2443"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</w:tr>
      <w:tr w:rsidR="00E327E3" w:rsidRPr="003D2443" w:rsidTr="003D244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7E3" w:rsidRPr="003D2443" w:rsidRDefault="00E327E3" w:rsidP="003D2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>Потребители на библиотечно – информационния център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E3" w:rsidRPr="003D2443" w:rsidRDefault="00F93245" w:rsidP="003D24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E327E3" w:rsidRPr="003D2443" w:rsidTr="003D2443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7E3" w:rsidRPr="003D2443" w:rsidRDefault="00E327E3" w:rsidP="003D24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2443">
              <w:rPr>
                <w:rFonts w:ascii="Times New Roman" w:hAnsi="Times New Roman"/>
                <w:sz w:val="28"/>
                <w:szCs w:val="28"/>
              </w:rPr>
              <w:t xml:space="preserve">Посещения в библиотечно- информационния център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E3" w:rsidRPr="003D2443" w:rsidRDefault="00F93245" w:rsidP="003D2443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</w:tbl>
    <w:p w:rsidR="00E327E3" w:rsidRPr="003E53B1" w:rsidRDefault="00E327E3" w:rsidP="003E53B1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327E3" w:rsidRPr="003E53B1" w:rsidRDefault="00CA5FC9" w:rsidP="003E53B1">
      <w:pPr>
        <w:pStyle w:val="a3"/>
        <w:spacing w:line="24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 xml:space="preserve">Относно бележити дати и годишнини през целия период, за които се отнася отчета се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подготвяха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информационни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табла</w:t>
      </w:r>
      <w:r w:rsidRPr="003E53B1">
        <w:rPr>
          <w:rFonts w:ascii="Times New Roman" w:hAnsi="Times New Roman"/>
          <w:sz w:val="28"/>
          <w:szCs w:val="28"/>
          <w:lang w:val="bg-BG"/>
        </w:rPr>
        <w:t>, както и тематични кътове.</w:t>
      </w:r>
    </w:p>
    <w:p w:rsidR="00E327E3" w:rsidRPr="003E53B1" w:rsidRDefault="00E327E3" w:rsidP="003E53B1">
      <w:pPr>
        <w:pStyle w:val="a3"/>
        <w:spacing w:line="240" w:lineRule="auto"/>
        <w:ind w:left="0"/>
        <w:jc w:val="both"/>
        <w:rPr>
          <w:rFonts w:ascii="Times New Roman" w:hAnsi="Times New Roman"/>
          <w:color w:val="FF0000"/>
          <w:sz w:val="28"/>
          <w:szCs w:val="28"/>
          <w:lang w:val="bg-BG"/>
        </w:rPr>
      </w:pPr>
    </w:p>
    <w:p w:rsidR="00E327E3" w:rsidRPr="003E53B1" w:rsidRDefault="00E327E3" w:rsidP="003E53B1">
      <w:pPr>
        <w:spacing w:line="240" w:lineRule="auto"/>
        <w:ind w:firstLine="708"/>
        <w:rPr>
          <w:rFonts w:ascii="Times New Roman" w:hAnsi="Times New Roman"/>
          <w:b/>
          <w:sz w:val="28"/>
          <w:szCs w:val="28"/>
          <w:lang w:eastAsia="en-US"/>
        </w:rPr>
      </w:pPr>
      <w:r w:rsidRPr="003E53B1">
        <w:rPr>
          <w:rFonts w:ascii="Times New Roman" w:hAnsi="Times New Roman"/>
          <w:b/>
          <w:sz w:val="28"/>
          <w:szCs w:val="28"/>
        </w:rPr>
        <w:t>2. Худож</w:t>
      </w:r>
      <w:r w:rsidR="00CA5FC9" w:rsidRPr="003E53B1">
        <w:rPr>
          <w:rFonts w:ascii="Times New Roman" w:hAnsi="Times New Roman"/>
          <w:b/>
          <w:sz w:val="28"/>
          <w:szCs w:val="28"/>
        </w:rPr>
        <w:t>ествено-творческа дейност.</w:t>
      </w:r>
    </w:p>
    <w:p w:rsidR="00E327E3" w:rsidRPr="003E53B1" w:rsidRDefault="00787913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Съществена част от дейността на читалището през</w:t>
      </w:r>
      <w:r w:rsidR="00E327E3" w:rsidRPr="003E53B1">
        <w:rPr>
          <w:rFonts w:ascii="Times New Roman" w:hAnsi="Times New Roman"/>
          <w:sz w:val="28"/>
          <w:szCs w:val="28"/>
        </w:rPr>
        <w:t xml:space="preserve"> отчетния период е свързан</w:t>
      </w:r>
      <w:r w:rsidRPr="003E53B1">
        <w:rPr>
          <w:rFonts w:ascii="Times New Roman" w:hAnsi="Times New Roman"/>
          <w:sz w:val="28"/>
          <w:szCs w:val="28"/>
        </w:rPr>
        <w:t>а с подпомагане на любителското</w:t>
      </w:r>
      <w:r w:rsidR="00E327E3" w:rsidRPr="003E53B1">
        <w:rPr>
          <w:rFonts w:ascii="Times New Roman" w:hAnsi="Times New Roman"/>
          <w:sz w:val="28"/>
          <w:szCs w:val="28"/>
        </w:rPr>
        <w:t xml:space="preserve"> художествено творчество, </w:t>
      </w:r>
      <w:r w:rsidRPr="003E53B1">
        <w:rPr>
          <w:rFonts w:ascii="Times New Roman" w:hAnsi="Times New Roman"/>
          <w:sz w:val="28"/>
          <w:szCs w:val="28"/>
        </w:rPr>
        <w:t xml:space="preserve">както и </w:t>
      </w:r>
      <w:r w:rsidR="00E327E3" w:rsidRPr="003E53B1">
        <w:rPr>
          <w:rFonts w:ascii="Times New Roman" w:hAnsi="Times New Roman"/>
          <w:sz w:val="28"/>
          <w:szCs w:val="28"/>
        </w:rPr>
        <w:t xml:space="preserve">възпроизвеждане на традиции и обичаи на </w:t>
      </w:r>
      <w:r w:rsidRPr="003E53B1">
        <w:rPr>
          <w:rFonts w:ascii="Times New Roman" w:hAnsi="Times New Roman"/>
          <w:sz w:val="28"/>
          <w:szCs w:val="28"/>
        </w:rPr>
        <w:t xml:space="preserve">селото. За развитието на художествената самодейност, в читалището работеха следните колективи: </w:t>
      </w:r>
      <w:r w:rsidR="00E327E3" w:rsidRPr="003E53B1">
        <w:rPr>
          <w:rFonts w:ascii="Times New Roman" w:hAnsi="Times New Roman"/>
          <w:sz w:val="28"/>
          <w:szCs w:val="28"/>
        </w:rPr>
        <w:t xml:space="preserve">фолклорна женска певческа група </w:t>
      </w:r>
      <w:r w:rsidR="00E327E3" w:rsidRPr="003E53B1">
        <w:rPr>
          <w:rFonts w:ascii="Times New Roman" w:hAnsi="Times New Roman"/>
          <w:i/>
          <w:sz w:val="28"/>
          <w:szCs w:val="28"/>
        </w:rPr>
        <w:t>„Росна китка”</w:t>
      </w:r>
      <w:r w:rsidRPr="003E53B1">
        <w:rPr>
          <w:rFonts w:ascii="Times New Roman" w:hAnsi="Times New Roman"/>
          <w:sz w:val="28"/>
          <w:szCs w:val="28"/>
        </w:rPr>
        <w:t xml:space="preserve"> и детски танцов състав</w:t>
      </w:r>
      <w:r w:rsidR="00E327E3" w:rsidRPr="003E53B1">
        <w:rPr>
          <w:rFonts w:ascii="Times New Roman" w:hAnsi="Times New Roman"/>
          <w:i/>
          <w:sz w:val="28"/>
          <w:szCs w:val="28"/>
        </w:rPr>
        <w:t>„Магия”</w:t>
      </w:r>
      <w:r w:rsidRPr="003E53B1">
        <w:rPr>
          <w:rFonts w:ascii="Times New Roman" w:hAnsi="Times New Roman"/>
          <w:sz w:val="28"/>
          <w:szCs w:val="28"/>
        </w:rPr>
        <w:t xml:space="preserve"> в две възрастови групи </w:t>
      </w:r>
      <w:r w:rsidR="00E327E3" w:rsidRPr="003E53B1">
        <w:rPr>
          <w:rFonts w:ascii="Times New Roman" w:hAnsi="Times New Roman"/>
          <w:sz w:val="28"/>
          <w:szCs w:val="28"/>
        </w:rPr>
        <w:t>с ръководител</w:t>
      </w:r>
      <w:r w:rsidR="00FD69B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27E3" w:rsidRPr="003E53B1">
        <w:rPr>
          <w:rFonts w:ascii="Times New Roman" w:hAnsi="Times New Roman"/>
          <w:sz w:val="28"/>
          <w:szCs w:val="28"/>
        </w:rPr>
        <w:t xml:space="preserve">Калина Костадинова. </w:t>
      </w:r>
      <w:r w:rsidR="00FA0270">
        <w:rPr>
          <w:rFonts w:ascii="Times New Roman" w:hAnsi="Times New Roman"/>
          <w:sz w:val="28"/>
          <w:szCs w:val="28"/>
        </w:rPr>
        <w:t>И тук може би трябва да благодарим на ръководството на община Тунджа за   10 броя  дамски носи на певческата г</w:t>
      </w:r>
      <w:r w:rsidR="00F8039B">
        <w:rPr>
          <w:rFonts w:ascii="Times New Roman" w:hAnsi="Times New Roman"/>
          <w:sz w:val="28"/>
          <w:szCs w:val="28"/>
        </w:rPr>
        <w:t>рупа по проект : „Подпомагане провеждането на месни празници,обичаи и традиции на територията на МИГ- Тунджа .</w:t>
      </w: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E53B1">
        <w:rPr>
          <w:rFonts w:ascii="Times New Roman" w:hAnsi="Times New Roman"/>
          <w:b/>
          <w:sz w:val="28"/>
          <w:szCs w:val="28"/>
        </w:rPr>
        <w:t>3. Културна дейнос</w:t>
      </w:r>
      <w:r w:rsidR="00787913" w:rsidRPr="003E53B1">
        <w:rPr>
          <w:rFonts w:ascii="Times New Roman" w:hAnsi="Times New Roman"/>
          <w:b/>
          <w:sz w:val="28"/>
          <w:szCs w:val="28"/>
        </w:rPr>
        <w:t>т и културен календар.</w:t>
      </w:r>
    </w:p>
    <w:p w:rsidR="00E327E3" w:rsidRPr="003E53B1" w:rsidRDefault="00E327E3" w:rsidP="003E53B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Всички по-значими меро</w:t>
      </w:r>
      <w:r w:rsidR="00787913" w:rsidRPr="003E53B1">
        <w:rPr>
          <w:rFonts w:ascii="Times New Roman" w:hAnsi="Times New Roman"/>
          <w:sz w:val="28"/>
          <w:szCs w:val="28"/>
        </w:rPr>
        <w:t xml:space="preserve">приятия и прояви, организирани </w:t>
      </w:r>
      <w:r w:rsidRPr="003E53B1">
        <w:rPr>
          <w:rFonts w:ascii="Times New Roman" w:hAnsi="Times New Roman"/>
          <w:sz w:val="28"/>
          <w:szCs w:val="28"/>
        </w:rPr>
        <w:t xml:space="preserve">от читалището, общината и други обществени организации, бяха проведени. </w:t>
      </w:r>
    </w:p>
    <w:p w:rsidR="00E327E3" w:rsidRPr="003E53B1" w:rsidRDefault="00E327E3" w:rsidP="003E53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Празникът „Бабинден“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се проведе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 xml:space="preserve"> в 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местния 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>пенсионерски клуб като самодейците при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>читалището пресъздадоха обичая „поливане”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. Празникът продължи с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 xml:space="preserve"> песни , танци и много веселие</w:t>
      </w:r>
      <w:r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E327E3" w:rsidP="003E53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„Трифон Зарезан“ -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Празникът на винаря и лозаря се проведе на п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лощада с много веселие, </w:t>
      </w:r>
      <w:r w:rsidR="00E30E37" w:rsidRPr="003E53B1">
        <w:rPr>
          <w:rFonts w:ascii="Times New Roman" w:hAnsi="Times New Roman"/>
          <w:sz w:val="28"/>
          <w:szCs w:val="28"/>
          <w:lang w:val="bg-BG"/>
        </w:rPr>
        <w:t>танци,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 както и с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пресъздаване на обичая зарязване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. Наградиха се</w:t>
      </w:r>
      <w:r w:rsidR="008F0318">
        <w:rPr>
          <w:rFonts w:ascii="Times New Roman" w:hAnsi="Times New Roman"/>
          <w:sz w:val="28"/>
          <w:szCs w:val="28"/>
        </w:rPr>
        <w:t xml:space="preserve"> и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 участниците в конкурс за най-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>добро</w:t>
      </w:r>
      <w:r w:rsidR="00AD4CFA" w:rsidRPr="003E53B1">
        <w:rPr>
          <w:rFonts w:ascii="Times New Roman" w:hAnsi="Times New Roman"/>
          <w:sz w:val="28"/>
          <w:szCs w:val="28"/>
        </w:rPr>
        <w:t xml:space="preserve"> домашно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 xml:space="preserve"> вино и ракия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. Наши специални гости бяха 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>кукерска</w:t>
      </w:r>
      <w:r w:rsidR="00E30E37" w:rsidRPr="003E53B1">
        <w:rPr>
          <w:rFonts w:ascii="Times New Roman" w:hAnsi="Times New Roman"/>
          <w:sz w:val="28"/>
          <w:szCs w:val="28"/>
          <w:lang w:val="bg-BG"/>
        </w:rPr>
        <w:t>та</w:t>
      </w:r>
      <w:r w:rsidR="00A21BD2" w:rsidRPr="003E53B1">
        <w:rPr>
          <w:rFonts w:ascii="Times New Roman" w:hAnsi="Times New Roman"/>
          <w:sz w:val="28"/>
          <w:szCs w:val="28"/>
          <w:lang w:val="bg-BG"/>
        </w:rPr>
        <w:t xml:space="preserve"> група от с. Завой</w:t>
      </w:r>
      <w:r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E327E3" w:rsidP="003E53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18 февруари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– 150-годишнината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от гибелта на Апос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тола за свободата Васил Левски,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бе отбелязан 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с драматизация на разказа „Апостолът  в премежди</w:t>
      </w:r>
      <w:r w:rsidR="00AC41B4">
        <w:rPr>
          <w:rFonts w:ascii="Times New Roman" w:hAnsi="Times New Roman"/>
          <w:sz w:val="28"/>
          <w:szCs w:val="28"/>
          <w:lang w:val="bg-BG"/>
        </w:rPr>
        <w:t xml:space="preserve">е” от Иван Вазов, пресъздаден </w:t>
      </w:r>
      <w:r w:rsidRPr="003E53B1">
        <w:rPr>
          <w:rFonts w:ascii="Times New Roman" w:hAnsi="Times New Roman"/>
          <w:sz w:val="28"/>
          <w:szCs w:val="28"/>
          <w:lang w:val="bg-BG"/>
        </w:rPr>
        <w:t>с учениците от начален курс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 при ОУ„Св.Св. Кирил и Методий“, която бе съпроводена от патриотични песни и стихове.</w:t>
      </w:r>
    </w:p>
    <w:p w:rsidR="00E327E3" w:rsidRPr="003E53B1" w:rsidRDefault="00E327E3" w:rsidP="003E53B1">
      <w:pPr>
        <w:pStyle w:val="a3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Първи март и ден на самодееца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– Баба Марта тръгна от читалището рано, рано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, гостува в детската градина, а след това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и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в </w:t>
      </w:r>
      <w:r w:rsidR="00AD4CFA" w:rsidRPr="003E53B1">
        <w:rPr>
          <w:rFonts w:ascii="Times New Roman" w:hAnsi="Times New Roman"/>
          <w:sz w:val="28"/>
          <w:szCs w:val="28"/>
          <w:lang w:val="bg-BG"/>
        </w:rPr>
        <w:t>училището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>. О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кичи 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малки и големи с мартеници </w:t>
      </w:r>
      <w:r w:rsidR="00AD4CFA" w:rsidRPr="003E53B1">
        <w:rPr>
          <w:rFonts w:ascii="Times New Roman" w:hAnsi="Times New Roman"/>
          <w:sz w:val="28"/>
          <w:szCs w:val="28"/>
          <w:lang w:val="bg-BG"/>
        </w:rPr>
        <w:t>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им пожела да са здрави и засмени.</w:t>
      </w:r>
    </w:p>
    <w:p w:rsidR="00E327E3" w:rsidRPr="003E53B1" w:rsidRDefault="00E327E3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Трети март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 – Националният празник на Република България бе отбелязан с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честване </w:t>
      </w:r>
      <w:r w:rsidR="00C60C50" w:rsidRPr="003E53B1">
        <w:rPr>
          <w:rFonts w:ascii="Times New Roman" w:hAnsi="Times New Roman"/>
          <w:sz w:val="28"/>
          <w:szCs w:val="28"/>
          <w:lang w:val="bg-BG"/>
        </w:rPr>
        <w:t>на 145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години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 от Освобождението на България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пред паметника на </w:t>
      </w:r>
      <w:r w:rsidR="00AD4CFA" w:rsidRPr="003E53B1">
        <w:rPr>
          <w:rFonts w:ascii="Times New Roman" w:hAnsi="Times New Roman"/>
          <w:sz w:val="28"/>
          <w:szCs w:val="28"/>
          <w:lang w:val="bg-BG"/>
        </w:rPr>
        <w:t>„</w:t>
      </w:r>
      <w:r w:rsidRPr="003E53B1">
        <w:rPr>
          <w:rFonts w:ascii="Times New Roman" w:hAnsi="Times New Roman"/>
          <w:sz w:val="28"/>
          <w:szCs w:val="28"/>
          <w:lang w:val="bg-BG"/>
        </w:rPr>
        <w:t>Априлец</w:t>
      </w:r>
      <w:r w:rsidR="00AD4CFA" w:rsidRPr="003E53B1">
        <w:rPr>
          <w:rFonts w:ascii="Times New Roman" w:hAnsi="Times New Roman"/>
          <w:sz w:val="28"/>
          <w:szCs w:val="28"/>
          <w:lang w:val="bg-BG"/>
        </w:rPr>
        <w:t>”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787913" w:rsidRPr="003E53B1">
        <w:rPr>
          <w:rFonts w:ascii="Times New Roman" w:hAnsi="Times New Roman"/>
          <w:sz w:val="28"/>
          <w:szCs w:val="28"/>
          <w:lang w:val="bg-BG"/>
        </w:rPr>
        <w:t xml:space="preserve">в присъствието на жители от селото.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Децата се включиха с рецитиране на стихове</w:t>
      </w:r>
      <w:r w:rsidRPr="003E53B1">
        <w:rPr>
          <w:rFonts w:ascii="Times New Roman" w:hAnsi="Times New Roman"/>
          <w:sz w:val="28"/>
          <w:szCs w:val="28"/>
          <w:lang w:val="bg-BG"/>
        </w:rPr>
        <w:t>, прозвучаха патриотични песни.</w:t>
      </w:r>
    </w:p>
    <w:p w:rsidR="00E327E3" w:rsidRPr="003E53B1" w:rsidRDefault="00E327E3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Осми март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- Международен ден на жената. Празникът отпразнувахме </w:t>
      </w:r>
      <w:r w:rsidR="00C60C50" w:rsidRPr="003E53B1">
        <w:rPr>
          <w:rFonts w:ascii="Times New Roman" w:hAnsi="Times New Roman"/>
          <w:sz w:val="28"/>
          <w:szCs w:val="28"/>
          <w:lang w:val="bg-BG"/>
        </w:rPr>
        <w:t>в кафе аперитив „ Панорама” със самодейците при читалището и жители на селото с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ъс специално подготвена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от читалище и кметство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програма.</w:t>
      </w:r>
    </w:p>
    <w:p w:rsidR="00E327E3" w:rsidRPr="003E53B1" w:rsidRDefault="004E03E3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2 април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E62251" w:rsidRPr="003E53B1">
        <w:rPr>
          <w:rFonts w:ascii="Times New Roman" w:hAnsi="Times New Roman"/>
          <w:sz w:val="28"/>
          <w:szCs w:val="28"/>
          <w:lang w:val="bg-BG"/>
        </w:rPr>
        <w:t>Международния ден на детската книга отпразнувахме</w:t>
      </w:r>
      <w:r w:rsidR="00FA67DE" w:rsidRPr="003E53B1">
        <w:rPr>
          <w:rFonts w:ascii="Times New Roman" w:hAnsi="Times New Roman"/>
          <w:sz w:val="28"/>
          <w:szCs w:val="28"/>
        </w:rPr>
        <w:t xml:space="preserve"> в библиотеката 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>на читалището</w:t>
      </w:r>
      <w:r w:rsidR="00E62251" w:rsidRPr="003E53B1">
        <w:rPr>
          <w:rFonts w:ascii="Times New Roman" w:hAnsi="Times New Roman"/>
          <w:sz w:val="28"/>
          <w:szCs w:val="28"/>
          <w:lang w:val="bg-BG"/>
        </w:rPr>
        <w:t xml:space="preserve"> с учениците от начален курс при ОУ „Св.Св. Кирил и Методий” с.Бояджик с презентация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 xml:space="preserve"> и забавни въпроси</w:t>
      </w:r>
      <w:r w:rsidR="00E62251" w:rsidRPr="003E53B1">
        <w:rPr>
          <w:rFonts w:ascii="Times New Roman" w:hAnsi="Times New Roman"/>
          <w:sz w:val="28"/>
          <w:szCs w:val="28"/>
          <w:lang w:val="bg-BG"/>
        </w:rPr>
        <w:t xml:space="preserve"> за живота и творчеството на Ханс Кристиан Андерсен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AD4CFA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09.</w:t>
      </w:r>
      <w:r w:rsidR="004E03E3" w:rsidRPr="003E53B1">
        <w:rPr>
          <w:rFonts w:ascii="Times New Roman" w:hAnsi="Times New Roman"/>
          <w:b/>
          <w:bCs/>
          <w:sz w:val="28"/>
          <w:szCs w:val="28"/>
          <w:lang w:val="bg-BG"/>
        </w:rPr>
        <w:t>04.2023</w:t>
      </w:r>
      <w:r w:rsidR="00E327E3" w:rsidRPr="003E53B1">
        <w:rPr>
          <w:rFonts w:ascii="Times New Roman" w:hAnsi="Times New Roman"/>
          <w:b/>
          <w:bCs/>
          <w:sz w:val="28"/>
          <w:szCs w:val="28"/>
          <w:lang w:val="bg-BG"/>
        </w:rPr>
        <w:t xml:space="preserve"> г.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- Участие в общинския праз</w:t>
      </w:r>
      <w:r w:rsidR="006152EC">
        <w:rPr>
          <w:rFonts w:ascii="Times New Roman" w:hAnsi="Times New Roman"/>
          <w:sz w:val="28"/>
          <w:szCs w:val="28"/>
          <w:lang w:val="bg-BG"/>
        </w:rPr>
        <w:t>ник „От Цветница до Гергьовден“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на ФД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Г „Магия“ и</w:t>
      </w:r>
      <w:r w:rsidR="00B41B74" w:rsidRPr="003E53B1">
        <w:rPr>
          <w:rFonts w:ascii="Times New Roman" w:hAnsi="Times New Roman"/>
          <w:sz w:val="28"/>
          <w:szCs w:val="28"/>
          <w:lang w:val="bg-BG"/>
        </w:rPr>
        <w:t xml:space="preserve"> ЖПГ „Росна китка“. </w:t>
      </w:r>
    </w:p>
    <w:p w:rsidR="00B41B74" w:rsidRPr="003E53B1" w:rsidRDefault="00B41B74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 xml:space="preserve">12.04.2023г. </w:t>
      </w:r>
      <w:r w:rsidR="003801AE" w:rsidRPr="003E53B1">
        <w:rPr>
          <w:rFonts w:ascii="Times New Roman" w:hAnsi="Times New Roman"/>
          <w:b/>
          <w:bCs/>
          <w:sz w:val="28"/>
          <w:szCs w:val="28"/>
          <w:lang w:val="bg-BG"/>
        </w:rPr>
        <w:t xml:space="preserve">- </w:t>
      </w:r>
      <w:r w:rsidR="003C6FD8" w:rsidRPr="003E53B1">
        <w:rPr>
          <w:rFonts w:ascii="Times New Roman" w:hAnsi="Times New Roman"/>
          <w:bCs/>
          <w:sz w:val="28"/>
          <w:szCs w:val="28"/>
          <w:lang w:val="bg-BG"/>
        </w:rPr>
        <w:t>С ученици</w:t>
      </w:r>
      <w:r w:rsidRPr="003E53B1">
        <w:rPr>
          <w:rFonts w:ascii="Times New Roman" w:hAnsi="Times New Roman"/>
          <w:bCs/>
          <w:sz w:val="28"/>
          <w:szCs w:val="28"/>
          <w:lang w:val="bg-BG"/>
        </w:rPr>
        <w:t xml:space="preserve"> посетихме  Авиобаза- Безмер</w:t>
      </w:r>
      <w:r w:rsidR="003801AE" w:rsidRPr="003E53B1">
        <w:rPr>
          <w:rFonts w:ascii="Times New Roman" w:hAnsi="Times New Roman"/>
          <w:bCs/>
          <w:sz w:val="28"/>
          <w:szCs w:val="28"/>
          <w:lang w:val="bg-BG"/>
        </w:rPr>
        <w:t xml:space="preserve"> по повод м</w:t>
      </w:r>
      <w:r w:rsidR="00313F97" w:rsidRPr="003E53B1">
        <w:rPr>
          <w:rFonts w:ascii="Times New Roman" w:hAnsi="Times New Roman"/>
          <w:bCs/>
          <w:sz w:val="28"/>
          <w:szCs w:val="28"/>
          <w:lang w:val="bg-BG"/>
        </w:rPr>
        <w:t>еждународния ден на авиацията и космонавтиката.На уч</w:t>
      </w:r>
      <w:r w:rsidR="003801AE" w:rsidRPr="003E53B1">
        <w:rPr>
          <w:rFonts w:ascii="Times New Roman" w:hAnsi="Times New Roman"/>
          <w:bCs/>
          <w:sz w:val="28"/>
          <w:szCs w:val="28"/>
          <w:lang w:val="bg-BG"/>
        </w:rPr>
        <w:t>ениците им беше много интересно</w:t>
      </w:r>
      <w:r w:rsidR="00313F97" w:rsidRPr="003E53B1">
        <w:rPr>
          <w:rFonts w:ascii="Times New Roman" w:hAnsi="Times New Roman"/>
          <w:bCs/>
          <w:sz w:val="28"/>
          <w:szCs w:val="28"/>
          <w:lang w:val="bg-BG"/>
        </w:rPr>
        <w:t>, за което благодарим на община Тунджа за инициативата</w:t>
      </w:r>
      <w:r w:rsidR="000B443C" w:rsidRPr="003E53B1">
        <w:rPr>
          <w:rFonts w:ascii="Times New Roman" w:hAnsi="Times New Roman"/>
          <w:bCs/>
          <w:sz w:val="28"/>
          <w:szCs w:val="28"/>
          <w:lang w:val="bg-BG"/>
        </w:rPr>
        <w:t xml:space="preserve">. </w:t>
      </w:r>
    </w:p>
    <w:p w:rsidR="000B443C" w:rsidRPr="003E53B1" w:rsidRDefault="000B443C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18.</w:t>
      </w:r>
      <w:r w:rsidRPr="003E53B1">
        <w:rPr>
          <w:rFonts w:ascii="Times New Roman" w:hAnsi="Times New Roman"/>
          <w:b/>
          <w:sz w:val="28"/>
          <w:szCs w:val="28"/>
          <w:lang w:val="bg-BG"/>
        </w:rPr>
        <w:t>04.2023 г.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Жителите на селото имаха удоволствието </w:t>
      </w:r>
      <w:r w:rsidR="0006028A" w:rsidRPr="003E53B1">
        <w:rPr>
          <w:rFonts w:ascii="Times New Roman" w:hAnsi="Times New Roman"/>
          <w:sz w:val="28"/>
          <w:szCs w:val="28"/>
          <w:lang w:val="bg-BG"/>
        </w:rPr>
        <w:t xml:space="preserve">да се насладят на постановката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„</w:t>
      </w:r>
      <w:r w:rsidR="0006028A" w:rsidRPr="003E53B1">
        <w:rPr>
          <w:rFonts w:ascii="Times New Roman" w:hAnsi="Times New Roman"/>
          <w:sz w:val="28"/>
          <w:szCs w:val="28"/>
          <w:lang w:val="bg-BG"/>
        </w:rPr>
        <w:t>Хитър Петър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“</w:t>
      </w:r>
      <w:r w:rsidR="0006028A" w:rsidRPr="003E53B1">
        <w:rPr>
          <w:rFonts w:ascii="Times New Roman" w:hAnsi="Times New Roman"/>
          <w:sz w:val="28"/>
          <w:szCs w:val="28"/>
          <w:lang w:val="bg-BG"/>
        </w:rPr>
        <w:t xml:space="preserve"> от ДТ „Невена Коканова”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гр. </w:t>
      </w:r>
      <w:r w:rsidR="0006028A" w:rsidRPr="003E53B1">
        <w:rPr>
          <w:rFonts w:ascii="Times New Roman" w:hAnsi="Times New Roman"/>
          <w:sz w:val="28"/>
          <w:szCs w:val="28"/>
          <w:lang w:val="bg-BG"/>
        </w:rPr>
        <w:t>Ямбол по случай празника на общината</w:t>
      </w:r>
    </w:p>
    <w:p w:rsidR="00E327E3" w:rsidRPr="003E53B1" w:rsidRDefault="0006028A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21.04.2023 г.</w:t>
      </w:r>
      <w:r w:rsidR="003801AE" w:rsidRPr="003E53B1">
        <w:rPr>
          <w:rFonts w:ascii="Times New Roman" w:hAnsi="Times New Roman"/>
          <w:b/>
          <w:sz w:val="28"/>
          <w:szCs w:val="28"/>
          <w:lang w:val="bg-BG"/>
        </w:rPr>
        <w:t xml:space="preserve"> -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Участие на ЖПГ „Росна китка “ и ФДГ „Магия“ в общински празник „Хоро се вие, песен се п</w:t>
      </w:r>
      <w:r w:rsidRPr="003E53B1">
        <w:rPr>
          <w:rFonts w:ascii="Times New Roman" w:hAnsi="Times New Roman"/>
          <w:sz w:val="28"/>
          <w:szCs w:val="28"/>
          <w:lang w:val="bg-BG"/>
        </w:rPr>
        <w:t>е</w:t>
      </w:r>
      <w:r w:rsidR="00AC41B4">
        <w:rPr>
          <w:rFonts w:ascii="Times New Roman" w:hAnsi="Times New Roman"/>
          <w:sz w:val="28"/>
          <w:szCs w:val="28"/>
          <w:lang w:val="bg-BG"/>
        </w:rPr>
        <w:t>е“ с</w:t>
      </w:r>
      <w:r w:rsidR="008F0318">
        <w:rPr>
          <w:rFonts w:ascii="Times New Roman" w:hAnsi="Times New Roman"/>
          <w:sz w:val="28"/>
          <w:szCs w:val="28"/>
          <w:lang w:val="bg-BG"/>
        </w:rPr>
        <w:t>.</w:t>
      </w:r>
      <w:r w:rsidR="00AC41B4">
        <w:rPr>
          <w:rFonts w:ascii="Times New Roman" w:hAnsi="Times New Roman"/>
          <w:sz w:val="28"/>
          <w:szCs w:val="28"/>
          <w:lang w:val="bg-BG"/>
        </w:rPr>
        <w:t>Тенево</w:t>
      </w:r>
      <w:r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E327E3" w:rsidP="003E53B1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 xml:space="preserve">Великден </w:t>
      </w:r>
      <w:r w:rsidR="000B443C" w:rsidRPr="003E53B1">
        <w:rPr>
          <w:rFonts w:ascii="Times New Roman" w:hAnsi="Times New Roman"/>
          <w:sz w:val="28"/>
          <w:szCs w:val="28"/>
          <w:lang w:val="bg-BG"/>
        </w:rPr>
        <w:t>– Великденски конкурс „ Най-оригинална украса за Великден”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93337C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5</w:t>
      </w:r>
      <w:r w:rsidR="00E327E3" w:rsidRPr="003E53B1">
        <w:rPr>
          <w:rFonts w:ascii="Times New Roman" w:hAnsi="Times New Roman"/>
          <w:b/>
          <w:bCs/>
          <w:sz w:val="28"/>
          <w:szCs w:val="28"/>
          <w:lang w:val="bg-BG"/>
        </w:rPr>
        <w:t xml:space="preserve"> май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– О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рганизира се и се проведе събитие под надс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лов „Бояджик село с традиции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и обичаи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“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и 95 години от създаване на читалището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.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В празничния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 xml:space="preserve"> концерт взеха участие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ФДГ „Магия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“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в своите</w:t>
      </w:r>
      <w:r w:rsidR="005724E1" w:rsidRPr="003E53B1">
        <w:rPr>
          <w:rFonts w:ascii="Times New Roman" w:hAnsi="Times New Roman"/>
          <w:sz w:val="28"/>
          <w:szCs w:val="28"/>
          <w:lang w:val="bg-BG"/>
        </w:rPr>
        <w:t xml:space="preserve"> две възрастови групи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, ЖПГ  „Росна китка“ при НЧ „Джон Атанасов -1928“ с.</w:t>
      </w:r>
      <w:r w:rsidR="005724E1" w:rsidRPr="003E53B1">
        <w:rPr>
          <w:rFonts w:ascii="Times New Roman" w:hAnsi="Times New Roman"/>
          <w:sz w:val="28"/>
          <w:szCs w:val="28"/>
          <w:lang w:val="bg-BG"/>
        </w:rPr>
        <w:t xml:space="preserve"> Бояджик, танцова г</w:t>
      </w:r>
      <w:r w:rsidR="008F0318">
        <w:rPr>
          <w:rFonts w:ascii="Times New Roman" w:hAnsi="Times New Roman"/>
          <w:sz w:val="28"/>
          <w:szCs w:val="28"/>
          <w:lang w:val="bg-BG"/>
        </w:rPr>
        <w:t xml:space="preserve">рупа при читалище с.Кукорево </w:t>
      </w:r>
      <w:r w:rsidR="005724E1" w:rsidRPr="003E53B1">
        <w:rPr>
          <w:rFonts w:ascii="Times New Roman" w:hAnsi="Times New Roman"/>
          <w:sz w:val="28"/>
          <w:szCs w:val="28"/>
          <w:lang w:val="bg-BG"/>
        </w:rPr>
        <w:t>, певческ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а група при читалище с. Победа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>,</w:t>
      </w:r>
      <w:r w:rsidR="005724E1" w:rsidRPr="003E53B1">
        <w:rPr>
          <w:rFonts w:ascii="Times New Roman" w:hAnsi="Times New Roman"/>
          <w:sz w:val="28"/>
          <w:szCs w:val="28"/>
          <w:lang w:val="bg-BG"/>
        </w:rPr>
        <w:t xml:space="preserve"> самодейците при читалище с.Гълъбинци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, както и п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 xml:space="preserve">евицата  Йорданка Вълчанова и </w:t>
      </w:r>
      <w:r w:rsidR="005724E1" w:rsidRPr="003E53B1">
        <w:rPr>
          <w:rFonts w:ascii="Times New Roman" w:hAnsi="Times New Roman"/>
          <w:sz w:val="28"/>
          <w:szCs w:val="28"/>
          <w:lang w:val="bg-BG"/>
        </w:rPr>
        <w:t>оркестър „Приятели”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E327E3" w:rsidRPr="003E53B1" w:rsidRDefault="00E327E3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17 май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– О</w:t>
      </w:r>
      <w:r w:rsidR="00DA2528" w:rsidRPr="003E53B1">
        <w:rPr>
          <w:rFonts w:ascii="Times New Roman" w:hAnsi="Times New Roman"/>
          <w:sz w:val="28"/>
          <w:szCs w:val="28"/>
          <w:lang w:val="bg-BG"/>
        </w:rPr>
        <w:t>тбелязахме 147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години от Бояджишкия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бунт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с т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ържествено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почитане паметта на загиналите съселяни пред паметника </w:t>
      </w:r>
      <w:r w:rsidRPr="003E53B1">
        <w:rPr>
          <w:rFonts w:ascii="Times New Roman" w:hAnsi="Times New Roman"/>
          <w:sz w:val="28"/>
          <w:szCs w:val="28"/>
          <w:lang w:val="bg-BG"/>
        </w:rPr>
        <w:t>„Априлец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“ в присъствието на гости от община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Тунджа, учители,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ученици и </w:t>
      </w:r>
      <w:r w:rsidR="003C6FD8" w:rsidRPr="003E53B1">
        <w:rPr>
          <w:rFonts w:ascii="Times New Roman" w:hAnsi="Times New Roman"/>
          <w:sz w:val="28"/>
          <w:szCs w:val="28"/>
          <w:lang w:val="bg-BG"/>
        </w:rPr>
        <w:t>жители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="00BF7746">
        <w:rPr>
          <w:rFonts w:ascii="Times New Roman" w:hAnsi="Times New Roman"/>
          <w:sz w:val="28"/>
          <w:szCs w:val="28"/>
          <w:lang w:val="bg-BG"/>
        </w:rPr>
        <w:t>селото.</w:t>
      </w:r>
    </w:p>
    <w:p w:rsidR="00714519" w:rsidRPr="003E53B1" w:rsidRDefault="00E327E3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25 май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–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По</w:t>
      </w:r>
      <w:r w:rsidR="005F5222" w:rsidRPr="003E53B1">
        <w:rPr>
          <w:rFonts w:ascii="Times New Roman" w:hAnsi="Times New Roman"/>
          <w:sz w:val="28"/>
          <w:szCs w:val="28"/>
          <w:lang w:val="bg-BG"/>
        </w:rPr>
        <w:t xml:space="preserve"> повод </w:t>
      </w:r>
      <w:r w:rsidR="00714519" w:rsidRPr="003E53B1">
        <w:rPr>
          <w:rFonts w:ascii="Times New Roman" w:hAnsi="Times New Roman"/>
          <w:sz w:val="28"/>
          <w:szCs w:val="28"/>
          <w:lang w:val="bg-BG"/>
        </w:rPr>
        <w:t>Ден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я</w:t>
      </w:r>
      <w:r w:rsidR="00714519" w:rsidRPr="003E53B1">
        <w:rPr>
          <w:rFonts w:ascii="Times New Roman" w:hAnsi="Times New Roman"/>
          <w:sz w:val="28"/>
          <w:szCs w:val="28"/>
          <w:lang w:val="bg-BG"/>
        </w:rPr>
        <w:t xml:space="preserve"> на светите братя Кирил и Методий,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Денят на българската азбука, просвета и култура, денят </w:t>
      </w:r>
      <w:r w:rsidR="00714519" w:rsidRPr="003E53B1">
        <w:rPr>
          <w:rFonts w:ascii="Times New Roman" w:hAnsi="Times New Roman"/>
          <w:sz w:val="28"/>
          <w:szCs w:val="28"/>
          <w:lang w:val="bg-BG"/>
        </w:rPr>
        <w:t>на славянската книжовност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бе изготвен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тематичен кът и бе поставено специално изготвено </w:t>
      </w:r>
      <w:r w:rsidRPr="003E53B1">
        <w:rPr>
          <w:rFonts w:ascii="Times New Roman" w:hAnsi="Times New Roman"/>
          <w:sz w:val="28"/>
          <w:szCs w:val="28"/>
          <w:lang w:val="bg-BG"/>
        </w:rPr>
        <w:t>табло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. Учениците се включиха с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>рецитиране на стихове.</w:t>
      </w:r>
    </w:p>
    <w:p w:rsidR="00E327E3" w:rsidRPr="003E53B1" w:rsidRDefault="00714519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26</w:t>
      </w:r>
      <w:r w:rsidRPr="003E53B1">
        <w:rPr>
          <w:rFonts w:ascii="Times New Roman" w:hAnsi="Times New Roman"/>
          <w:b/>
          <w:sz w:val="28"/>
          <w:szCs w:val="28"/>
          <w:lang w:val="bg-BG"/>
        </w:rPr>
        <w:t>.05.2023 г.</w:t>
      </w:r>
      <w:r w:rsidR="003801AE" w:rsidRPr="003E53B1">
        <w:rPr>
          <w:rFonts w:ascii="Times New Roman" w:hAnsi="Times New Roman"/>
          <w:sz w:val="28"/>
          <w:szCs w:val="28"/>
          <w:lang w:val="bg-BG"/>
        </w:rPr>
        <w:t xml:space="preserve">- 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Участие</w:t>
      </w:r>
      <w:r w:rsidR="005F5222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на ЖПГ "Росна китка" 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във</w:t>
      </w:r>
      <w:r w:rsidR="005F5222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фолклорния </w:t>
      </w:r>
      <w:r w:rsidR="003801A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фестивал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"Тунджа пее и танцува" гр. Елхово</w:t>
      </w:r>
      <w:r w:rsidR="00F96D1B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5F5222" w:rsidRPr="003E53B1" w:rsidRDefault="005F5222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27.</w:t>
      </w:r>
      <w:r w:rsidRPr="003E53B1">
        <w:rPr>
          <w:rFonts w:ascii="Times New Roman" w:hAnsi="Times New Roman"/>
          <w:b/>
          <w:sz w:val="28"/>
          <w:szCs w:val="28"/>
          <w:lang w:val="bg-BG"/>
        </w:rPr>
        <w:t>05.2023 г.</w:t>
      </w:r>
      <w:r w:rsidR="00F96D1B" w:rsidRPr="003E53B1">
        <w:rPr>
          <w:rFonts w:ascii="Times New Roman" w:hAnsi="Times New Roman"/>
          <w:b/>
          <w:sz w:val="28"/>
          <w:szCs w:val="28"/>
          <w:lang w:val="bg-BG"/>
        </w:rPr>
        <w:t xml:space="preserve"> -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Участие на ЖПГ "Росна китка"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в</w:t>
      </w:r>
      <w:r w:rsidR="00F96D1B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ъв фолклорния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събор село Еленово</w:t>
      </w:r>
      <w:r w:rsidR="00F96D1B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3156D3" w:rsidRPr="003E53B1" w:rsidRDefault="00E327E3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1 юни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- </w:t>
      </w:r>
      <w:r w:rsidRPr="003E53B1">
        <w:rPr>
          <w:rFonts w:ascii="Times New Roman" w:hAnsi="Times New Roman"/>
          <w:b/>
          <w:bCs/>
          <w:sz w:val="28"/>
          <w:szCs w:val="28"/>
          <w:lang w:val="bg-BG"/>
        </w:rPr>
        <w:t>Ден на детето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П</w:t>
      </w:r>
      <w:r w:rsidR="00714519" w:rsidRPr="003E53B1">
        <w:rPr>
          <w:rFonts w:ascii="Times New Roman" w:hAnsi="Times New Roman"/>
          <w:sz w:val="28"/>
          <w:szCs w:val="28"/>
          <w:lang w:val="bg-BG"/>
        </w:rPr>
        <w:t xml:space="preserve">оканихме 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 xml:space="preserve">аниматор от град Ямбол, а именно </w:t>
      </w:r>
      <w:r w:rsidR="00714519" w:rsidRPr="003E53B1">
        <w:rPr>
          <w:rFonts w:ascii="Times New Roman" w:hAnsi="Times New Roman"/>
          <w:sz w:val="28"/>
          <w:szCs w:val="28"/>
          <w:lang w:val="bg-BG"/>
        </w:rPr>
        <w:t>бате Светлин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,</w:t>
      </w:r>
      <w:r w:rsidR="00FD69BD">
        <w:rPr>
          <w:rFonts w:ascii="Times New Roman" w:hAnsi="Times New Roman"/>
          <w:sz w:val="28"/>
          <w:szCs w:val="28"/>
        </w:rPr>
        <w:t xml:space="preserve"> </w:t>
      </w:r>
      <w:r w:rsidR="005F5222" w:rsidRPr="003E53B1">
        <w:rPr>
          <w:rFonts w:ascii="Times New Roman" w:hAnsi="Times New Roman"/>
          <w:sz w:val="28"/>
          <w:szCs w:val="28"/>
          <w:lang w:val="bg-BG"/>
        </w:rPr>
        <w:t>който забавлява децата на техния празник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.</w:t>
      </w:r>
    </w:p>
    <w:p w:rsidR="006E5E1B" w:rsidRPr="003E53B1" w:rsidRDefault="004E03E3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24.06.2023 г.</w:t>
      </w:r>
      <w:r w:rsidR="00E327E3" w:rsidRPr="003E53B1">
        <w:rPr>
          <w:rFonts w:ascii="Times New Roman" w:hAnsi="Times New Roman"/>
          <w:b/>
          <w:sz w:val="28"/>
          <w:szCs w:val="28"/>
          <w:lang w:val="bg-BG"/>
        </w:rPr>
        <w:t>-</w:t>
      </w:r>
      <w:r w:rsidR="005F5222" w:rsidRPr="003E53B1">
        <w:rPr>
          <w:rFonts w:ascii="Times New Roman" w:hAnsi="Times New Roman"/>
          <w:color w:val="050505"/>
          <w:sz w:val="28"/>
          <w:szCs w:val="28"/>
        </w:rPr>
        <w:t>Участие на</w:t>
      </w:r>
      <w:r w:rsidRPr="003E53B1">
        <w:rPr>
          <w:rFonts w:ascii="Times New Roman" w:hAnsi="Times New Roman"/>
          <w:color w:val="050505"/>
          <w:sz w:val="28"/>
          <w:szCs w:val="28"/>
        </w:rPr>
        <w:t xml:space="preserve"> самодейците от село Бояджик в общински празник на традициите </w:t>
      </w:r>
      <w:r w:rsidRPr="003E53B1">
        <w:rPr>
          <w:rFonts w:ascii="Times New Roman" w:hAnsi="Times New Roman"/>
          <w:color w:val="050505"/>
          <w:sz w:val="28"/>
          <w:szCs w:val="28"/>
          <w:lang w:val="bg-BG"/>
        </w:rPr>
        <w:t>„</w:t>
      </w:r>
      <w:r w:rsidR="005F5222" w:rsidRPr="003E53B1">
        <w:rPr>
          <w:rFonts w:ascii="Times New Roman" w:hAnsi="Times New Roman"/>
          <w:color w:val="050505"/>
          <w:sz w:val="28"/>
          <w:szCs w:val="28"/>
        </w:rPr>
        <w:t>Модата се мени, фолклорът остава" село Генерал Инзово</w:t>
      </w:r>
      <w:r w:rsidRPr="003E53B1">
        <w:rPr>
          <w:rFonts w:ascii="Times New Roman" w:hAnsi="Times New Roman"/>
          <w:color w:val="050505"/>
          <w:sz w:val="28"/>
          <w:szCs w:val="28"/>
          <w:lang w:val="bg-BG"/>
        </w:rPr>
        <w:t>.</w:t>
      </w:r>
    </w:p>
    <w:p w:rsidR="004E03E3" w:rsidRPr="003E53B1" w:rsidRDefault="004E03E3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color w:val="050505"/>
          <w:sz w:val="28"/>
          <w:szCs w:val="28"/>
          <w:lang w:val="bg-BG"/>
        </w:rPr>
        <w:t>29.06.2023 г.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- </w:t>
      </w:r>
      <w:r w:rsidR="00DB2D6B" w:rsidRPr="003E53B1">
        <w:rPr>
          <w:rFonts w:ascii="Times New Roman" w:hAnsi="Times New Roman"/>
          <w:sz w:val="28"/>
          <w:szCs w:val="28"/>
        </w:rPr>
        <w:t xml:space="preserve">ФДГ „Магия“ участва в </w:t>
      </w:r>
      <w:r w:rsidR="00DB2D6B" w:rsidRPr="003E53B1">
        <w:rPr>
          <w:rFonts w:ascii="Times New Roman" w:hAnsi="Times New Roman"/>
          <w:bCs/>
          <w:sz w:val="28"/>
          <w:szCs w:val="28"/>
        </w:rPr>
        <w:t>Бала на седмокласниците</w:t>
      </w:r>
      <w:r w:rsidRPr="003E53B1">
        <w:rPr>
          <w:rFonts w:ascii="Times New Roman" w:hAnsi="Times New Roman"/>
          <w:sz w:val="28"/>
          <w:szCs w:val="28"/>
        </w:rPr>
        <w:t xml:space="preserve">, организиран от община </w:t>
      </w:r>
      <w:r w:rsidRPr="003E53B1">
        <w:rPr>
          <w:rFonts w:ascii="Times New Roman" w:hAnsi="Times New Roman"/>
          <w:sz w:val="28"/>
          <w:szCs w:val="28"/>
          <w:lang w:val="bg-BG"/>
        </w:rPr>
        <w:t>Тунджа в</w:t>
      </w:r>
      <w:r w:rsidR="008F0318">
        <w:rPr>
          <w:rFonts w:ascii="Times New Roman" w:hAnsi="Times New Roman"/>
          <w:sz w:val="28"/>
          <w:szCs w:val="28"/>
          <w:lang w:val="bg-BG"/>
        </w:rPr>
        <w:t xml:space="preserve">  с. </w:t>
      </w:r>
      <w:r w:rsidRPr="003E53B1">
        <w:rPr>
          <w:rFonts w:ascii="Times New Roman" w:hAnsi="Times New Roman"/>
          <w:sz w:val="28"/>
          <w:szCs w:val="28"/>
          <w:lang w:val="bg-BG"/>
        </w:rPr>
        <w:t>Генерал Инзово.</w:t>
      </w:r>
    </w:p>
    <w:p w:rsidR="00E327E3" w:rsidRPr="003D2443" w:rsidRDefault="00014CAD" w:rsidP="003E53B1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От 3</w:t>
      </w:r>
      <w:r w:rsidR="00E327E3" w:rsidRPr="003E53B1">
        <w:rPr>
          <w:rFonts w:ascii="Times New Roman" w:hAnsi="Times New Roman"/>
          <w:b/>
          <w:sz w:val="28"/>
          <w:szCs w:val="28"/>
          <w:lang w:val="bg-BG"/>
        </w:rPr>
        <w:t xml:space="preserve"> до 10 август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включително стартира </w:t>
      </w:r>
      <w:r w:rsidR="00E327E3" w:rsidRPr="003E53B1">
        <w:rPr>
          <w:rFonts w:ascii="Times New Roman" w:hAnsi="Times New Roman"/>
          <w:bCs/>
          <w:sz w:val="28"/>
          <w:szCs w:val="28"/>
          <w:lang w:val="bg-BG"/>
        </w:rPr>
        <w:t>лятна програма с деца „Забавно лято в библиотеката“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. Дните бяха изпълнени с много положител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ни емоции. Децата четоха книги и рисуваха. В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зеха участие в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 xml:space="preserve"> множеството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игри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,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които 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проведохме на стадиона в селото. Проведе се лятно кино пред читалището, като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последният ден беш</w:t>
      </w:r>
      <w:r w:rsidR="00C2546D" w:rsidRPr="003E53B1">
        <w:rPr>
          <w:rFonts w:ascii="Times New Roman" w:hAnsi="Times New Roman"/>
          <w:sz w:val="28"/>
          <w:szCs w:val="28"/>
          <w:lang w:val="bg-BG"/>
        </w:rPr>
        <w:t xml:space="preserve">е </w:t>
      </w:r>
      <w:r w:rsidR="004E03E3" w:rsidRPr="003E53B1">
        <w:rPr>
          <w:rFonts w:ascii="Times New Roman" w:hAnsi="Times New Roman"/>
          <w:sz w:val="28"/>
          <w:szCs w:val="28"/>
          <w:lang w:val="bg-BG"/>
        </w:rPr>
        <w:t>организирана и</w:t>
      </w:r>
      <w:r w:rsidR="00C2546D" w:rsidRPr="003E53B1">
        <w:rPr>
          <w:rFonts w:ascii="Times New Roman" w:hAnsi="Times New Roman"/>
          <w:sz w:val="28"/>
          <w:szCs w:val="28"/>
          <w:lang w:val="bg-BG"/>
        </w:rPr>
        <w:t xml:space="preserve"> почерпка за децата.</w:t>
      </w:r>
    </w:p>
    <w:p w:rsidR="00E327E3" w:rsidRPr="003E53B1" w:rsidRDefault="004E03E3" w:rsidP="003E53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13.08.2023 г.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- </w:t>
      </w:r>
      <w:r w:rsidR="00C2546D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Участие и достойно представяне на женска певческа група "Росна китка" в</w:t>
      </w:r>
      <w:r w:rsidR="00FD69B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XI </w:t>
      </w:r>
      <w:r w:rsidR="00A05AD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национален събор „По стъпките на Света Богородица” 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с. Добрич, </w:t>
      </w:r>
      <w:r w:rsidR="00C2546D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общ. Димитровград.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Върнахме се от събора с г</w:t>
      </w:r>
      <w:r w:rsidR="00C2546D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рамота и сребърен медал.</w:t>
      </w:r>
    </w:p>
    <w:p w:rsidR="006848B0" w:rsidRPr="003E53B1" w:rsidRDefault="006848B0" w:rsidP="003E53B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sz w:val="28"/>
          <w:szCs w:val="28"/>
          <w:lang w:val="bg-BG"/>
        </w:rPr>
        <w:t>От 20 до 29 август-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Ръководството на НЧ"Джон Атанасов - 1928" събра вещи от миналото и обособи етнографския кът</w:t>
      </w:r>
      <w:r w:rsidR="00FD69B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във фо</w:t>
      </w:r>
      <w:r w:rsidR="00A05AD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ай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ето</w:t>
      </w:r>
      <w:r w:rsidR="00A05AD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на читалището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, който предизвика голям интерес у малки и големи.</w:t>
      </w:r>
    </w:p>
    <w:p w:rsidR="00E327E3" w:rsidRPr="003E53B1" w:rsidRDefault="004E03E3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iCs/>
          <w:sz w:val="28"/>
          <w:szCs w:val="28"/>
          <w:lang w:val="bg-BG"/>
        </w:rPr>
        <w:t>10.09.2023 г.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- </w:t>
      </w:r>
      <w:r w:rsidR="00A05AD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Участие и достойно представяне на ЖПГ "Росна китка" във</w:t>
      </w:r>
      <w:r w:rsidR="00B2327F" w:rsidRPr="003E53B1">
        <w:rPr>
          <w:rFonts w:ascii="Times New Roman" w:hAnsi="Times New Roman"/>
          <w:bCs/>
          <w:sz w:val="28"/>
          <w:szCs w:val="28"/>
          <w:lang w:val="bg-BG"/>
        </w:rPr>
        <w:t>Фолклорен фестивал на инструменталните и танцови</w:t>
      </w:r>
      <w:r w:rsidR="00A9082E" w:rsidRPr="003E53B1">
        <w:rPr>
          <w:rFonts w:ascii="Times New Roman" w:hAnsi="Times New Roman"/>
          <w:bCs/>
          <w:sz w:val="28"/>
          <w:szCs w:val="28"/>
          <w:lang w:val="bg-BG"/>
        </w:rPr>
        <w:t xml:space="preserve"> групи </w:t>
      </w:r>
      <w:r w:rsidR="00B2327F" w:rsidRPr="003E53B1">
        <w:rPr>
          <w:rFonts w:ascii="Times New Roman" w:hAnsi="Times New Roman"/>
          <w:bCs/>
          <w:sz w:val="28"/>
          <w:szCs w:val="28"/>
          <w:lang w:val="bg-BG"/>
        </w:rPr>
        <w:t xml:space="preserve">в гр. </w:t>
      </w:r>
      <w:r w:rsidR="00A9082E" w:rsidRPr="003E53B1">
        <w:rPr>
          <w:rFonts w:ascii="Times New Roman" w:hAnsi="Times New Roman"/>
          <w:bCs/>
          <w:sz w:val="28"/>
          <w:szCs w:val="28"/>
          <w:lang w:val="bg-BG"/>
        </w:rPr>
        <w:t>Раднево</w:t>
      </w:r>
      <w:r w:rsidR="00A05AD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 Грамота и второ място</w:t>
      </w:r>
      <w:r w:rsidR="00B2327F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E327E3" w:rsidRPr="003E53B1" w:rsidRDefault="00B2327F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iCs/>
          <w:sz w:val="28"/>
          <w:szCs w:val="28"/>
          <w:lang w:val="bg-BG"/>
        </w:rPr>
        <w:t>16.09.2023 г.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A9082E"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Достойно представяне на младежите от село Бояджик, които взеха участие в Международния младежки фестивал "Тунджа - творчество и иновации" с. Безмер и успяха да си отвоюват трето място в отборното класиране, възрастова група 15-20 години</w:t>
      </w:r>
      <w:r w:rsidRPr="003E53B1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</w:t>
      </w:r>
    </w:p>
    <w:p w:rsidR="00E327E3" w:rsidRPr="00A80CF4" w:rsidRDefault="00E327E3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iCs/>
          <w:color w:val="050505"/>
          <w:sz w:val="28"/>
          <w:szCs w:val="28"/>
          <w:lang w:val="bg-BG"/>
        </w:rPr>
        <w:t>1 октомври</w:t>
      </w:r>
      <w:r w:rsidRPr="003E53B1">
        <w:rPr>
          <w:rFonts w:ascii="Times New Roman" w:hAnsi="Times New Roman"/>
          <w:color w:val="050505"/>
          <w:sz w:val="28"/>
          <w:szCs w:val="28"/>
          <w:lang w:val="bg-BG"/>
        </w:rPr>
        <w:t xml:space="preserve"> – </w:t>
      </w:r>
      <w:r w:rsidRPr="00D96D4B">
        <w:rPr>
          <w:rFonts w:ascii="Times New Roman" w:hAnsi="Times New Roman"/>
          <w:bCs/>
          <w:color w:val="050505"/>
          <w:sz w:val="28"/>
          <w:szCs w:val="28"/>
          <w:lang w:val="bg-BG"/>
        </w:rPr>
        <w:t>Международният ден на възрастните хора</w:t>
      </w:r>
      <w:r w:rsidR="00BF7746">
        <w:rPr>
          <w:rFonts w:ascii="Times New Roman" w:hAnsi="Times New Roman"/>
          <w:color w:val="050505"/>
          <w:sz w:val="28"/>
          <w:szCs w:val="28"/>
          <w:lang w:val="bg-BG"/>
        </w:rPr>
        <w:t xml:space="preserve"> отпразнувахме на 5.</w:t>
      </w:r>
      <w:r w:rsidR="00A80CF4">
        <w:rPr>
          <w:rFonts w:ascii="Times New Roman" w:hAnsi="Times New Roman"/>
          <w:color w:val="050505"/>
          <w:sz w:val="28"/>
          <w:szCs w:val="28"/>
          <w:lang w:val="bg-BG"/>
        </w:rPr>
        <w:t xml:space="preserve">10.2023г.  </w:t>
      </w:r>
      <w:r w:rsidR="00A80CF4" w:rsidRPr="00A80CF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в кафе-аперитив “Панора</w:t>
      </w:r>
      <w:r w:rsidR="00D96D4B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ма”, с. Бояджик</w:t>
      </w:r>
      <w:r w:rsidR="00A80CF4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.О</w:t>
      </w:r>
      <w:r w:rsidR="00A80CF4" w:rsidRPr="00A80CF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рганизирана</w:t>
      </w:r>
      <w:r w:rsidR="00A80CF4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 бе</w:t>
      </w:r>
      <w:r w:rsidR="00A80CF4" w:rsidRPr="00A80CF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съвместна приятелска среща между членовете н</w:t>
      </w:r>
      <w:r w:rsidR="00D96D4B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а пенсионерски клуб "Надежда” </w:t>
      </w:r>
      <w:r w:rsidR="00A80CF4" w:rsidRPr="00A80CF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с. Бояджик и Певческата група при читалище - с. Овчи Кладенец.</w:t>
      </w:r>
      <w:r w:rsidR="00FD69B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</w:t>
      </w:r>
      <w:r w:rsidR="00A80CF4" w:rsidRPr="00A80CF4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Срещата сгря сърцата на пенсионерите, които споделиха заедно незабравими мигове, приятни спомени и разговори, които завършиха с обещания за нови вълнуващи срещи.</w:t>
      </w:r>
    </w:p>
    <w:p w:rsidR="00E327E3" w:rsidRDefault="00E327E3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iCs/>
          <w:sz w:val="28"/>
          <w:szCs w:val="28"/>
          <w:lang w:val="bg-BG"/>
        </w:rPr>
        <w:t>4 октомври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–</w:t>
      </w:r>
      <w:r w:rsidR="00294FDD" w:rsidRPr="000B749F">
        <w:rPr>
          <w:rFonts w:ascii="Times New Roman" w:hAnsi="Times New Roman"/>
          <w:b/>
          <w:color w:val="050505"/>
          <w:sz w:val="28"/>
          <w:szCs w:val="28"/>
          <w:lang w:val="bg-BG"/>
        </w:rPr>
        <w:t>По повод 120 години от р</w:t>
      </w:r>
      <w:r w:rsidR="008F0318" w:rsidRPr="000B749F">
        <w:rPr>
          <w:rFonts w:ascii="Times New Roman" w:hAnsi="Times New Roman"/>
          <w:b/>
          <w:color w:val="050505"/>
          <w:sz w:val="28"/>
          <w:szCs w:val="28"/>
          <w:lang w:val="bg-BG"/>
        </w:rPr>
        <w:t>ождението на Джон Атанасов</w:t>
      </w:r>
      <w:r w:rsidR="008F0318">
        <w:rPr>
          <w:rFonts w:ascii="Times New Roman" w:hAnsi="Times New Roman"/>
          <w:color w:val="050505"/>
          <w:sz w:val="28"/>
          <w:szCs w:val="28"/>
          <w:lang w:val="bg-BG"/>
        </w:rPr>
        <w:t xml:space="preserve">- НЧ </w:t>
      </w:r>
      <w:r w:rsidR="00EB5B33">
        <w:rPr>
          <w:rFonts w:ascii="Times New Roman" w:hAnsi="Times New Roman"/>
          <w:color w:val="050505"/>
          <w:sz w:val="28"/>
          <w:szCs w:val="28"/>
          <w:lang w:val="bg-BG"/>
        </w:rPr>
        <w:t>„</w:t>
      </w:r>
      <w:r w:rsidR="00294FDD">
        <w:rPr>
          <w:rFonts w:ascii="Times New Roman" w:hAnsi="Times New Roman"/>
          <w:color w:val="050505"/>
          <w:sz w:val="28"/>
          <w:szCs w:val="28"/>
          <w:lang w:val="bg-BG"/>
        </w:rPr>
        <w:t>Джон Атанасов-1928”, Кметство и училище подготвихме програма.</w:t>
      </w:r>
      <w:r w:rsidR="004E6ACC">
        <w:rPr>
          <w:rFonts w:ascii="Times New Roman" w:hAnsi="Times New Roman"/>
          <w:color w:val="050505"/>
          <w:sz w:val="28"/>
          <w:szCs w:val="28"/>
        </w:rPr>
        <w:t xml:space="preserve"> </w:t>
      </w:r>
      <w:r w:rsidR="00294FDD">
        <w:rPr>
          <w:rFonts w:ascii="Times New Roman" w:hAnsi="Times New Roman"/>
          <w:color w:val="050505"/>
          <w:sz w:val="28"/>
          <w:szCs w:val="28"/>
          <w:lang w:val="bg-BG"/>
        </w:rPr>
        <w:t xml:space="preserve">В залата на читалището се прожектира 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 xml:space="preserve">филм и </w:t>
      </w:r>
      <w:r w:rsidR="003C1A7D">
        <w:rPr>
          <w:rFonts w:ascii="Times New Roman" w:hAnsi="Times New Roman"/>
          <w:color w:val="050505"/>
          <w:sz w:val="28"/>
          <w:szCs w:val="28"/>
          <w:lang w:val="bg-BG"/>
        </w:rPr>
        <w:t>се проведе викторина за живота и творчеството на Джон Атанасов. В компютърната зала на читал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ището се проведе инициативата „</w:t>
      </w:r>
      <w:r w:rsidR="003C1A7D">
        <w:rPr>
          <w:rFonts w:ascii="Times New Roman" w:hAnsi="Times New Roman"/>
          <w:color w:val="050505"/>
          <w:sz w:val="28"/>
          <w:szCs w:val="28"/>
          <w:lang w:val="bg-BG"/>
        </w:rPr>
        <w:t>М</w:t>
      </w:r>
      <w:r w:rsidR="004403B5">
        <w:rPr>
          <w:rFonts w:ascii="Times New Roman" w:hAnsi="Times New Roman"/>
          <w:color w:val="050505"/>
          <w:sz w:val="28"/>
          <w:szCs w:val="28"/>
          <w:lang w:val="bg-BG"/>
        </w:rPr>
        <w:t xml:space="preserve">ладото поколение въвежда </w:t>
      </w:r>
      <w:r w:rsidR="004403B5">
        <w:rPr>
          <w:rFonts w:ascii="Times New Roman" w:hAnsi="Times New Roman"/>
          <w:color w:val="050505"/>
          <w:sz w:val="28"/>
          <w:szCs w:val="28"/>
          <w:lang w:val="bg-BG"/>
        </w:rPr>
        <w:lastRenderedPageBreak/>
        <w:t>старото в съвременния свят на компютърните технологии”</w:t>
      </w:r>
      <w:r w:rsidR="00D96D4B">
        <w:rPr>
          <w:rFonts w:ascii="Times New Roman" w:hAnsi="Times New Roman"/>
          <w:color w:val="050505"/>
          <w:sz w:val="28"/>
          <w:szCs w:val="28"/>
        </w:rPr>
        <w:t>.</w:t>
      </w:r>
      <w:r w:rsidR="004403B5">
        <w:rPr>
          <w:rFonts w:ascii="Times New Roman" w:hAnsi="Times New Roman"/>
          <w:color w:val="050505"/>
          <w:sz w:val="28"/>
          <w:szCs w:val="28"/>
          <w:lang w:val="bg-BG"/>
        </w:rPr>
        <w:t xml:space="preserve"> А почитта и уважението към тази велика личност, чийто корени са вплетени в родното ни село</w:t>
      </w:r>
      <w:r w:rsidR="00BF7746">
        <w:rPr>
          <w:rFonts w:ascii="Times New Roman" w:hAnsi="Times New Roman"/>
          <w:color w:val="050505"/>
          <w:sz w:val="28"/>
          <w:szCs w:val="28"/>
          <w:lang w:val="bg-BG"/>
        </w:rPr>
        <w:t xml:space="preserve"> беше пред паметника на Джон Атанасов с много жители и гости.</w:t>
      </w:r>
    </w:p>
    <w:p w:rsidR="00A80CF4" w:rsidRPr="009D2594" w:rsidRDefault="00A80CF4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/>
          <w:b/>
          <w:iCs/>
          <w:sz w:val="28"/>
          <w:szCs w:val="28"/>
          <w:lang w:val="bg-BG"/>
        </w:rPr>
        <w:t>1 ноември</w:t>
      </w:r>
      <w:r>
        <w:rPr>
          <w:rFonts w:ascii="Times New Roman" w:hAnsi="Times New Roman"/>
          <w:color w:val="050505"/>
          <w:sz w:val="28"/>
          <w:szCs w:val="28"/>
          <w:lang w:val="bg-BG"/>
        </w:rPr>
        <w:t xml:space="preserve">- 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За д</w:t>
      </w:r>
      <w:r w:rsidR="009D2594">
        <w:rPr>
          <w:rFonts w:ascii="Times New Roman" w:hAnsi="Times New Roman"/>
          <w:color w:val="050505"/>
          <w:sz w:val="28"/>
          <w:szCs w:val="28"/>
          <w:lang w:val="bg-BG"/>
        </w:rPr>
        <w:t>ен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я</w:t>
      </w:r>
      <w:r w:rsidR="009D2594">
        <w:rPr>
          <w:rFonts w:ascii="Times New Roman" w:hAnsi="Times New Roman"/>
          <w:color w:val="050505"/>
          <w:sz w:val="28"/>
          <w:szCs w:val="28"/>
          <w:lang w:val="bg-BG"/>
        </w:rPr>
        <w:t xml:space="preserve"> на народн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ите будители бе изготвено тематично табло, което бе изл</w:t>
      </w:r>
      <w:r w:rsidR="004E6ACC">
        <w:rPr>
          <w:rFonts w:ascii="Times New Roman" w:hAnsi="Times New Roman"/>
          <w:color w:val="050505"/>
          <w:sz w:val="28"/>
          <w:szCs w:val="28"/>
          <w:lang w:val="bg-BG"/>
        </w:rPr>
        <w:t xml:space="preserve">ожено в сградата на читалището 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 xml:space="preserve"> с което можеха да се запознаят всички жители. </w:t>
      </w:r>
    </w:p>
    <w:p w:rsidR="00E327E3" w:rsidRDefault="00E327E3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 w:rsidRPr="003E53B1">
        <w:rPr>
          <w:rFonts w:ascii="Times New Roman" w:hAnsi="Times New Roman"/>
          <w:b/>
          <w:iCs/>
          <w:sz w:val="28"/>
          <w:szCs w:val="28"/>
          <w:lang w:val="bg-BG"/>
        </w:rPr>
        <w:t>21 ноември –</w:t>
      </w:r>
      <w:r w:rsidR="009D2594">
        <w:rPr>
          <w:rFonts w:ascii="Times New Roman" w:hAnsi="Times New Roman"/>
          <w:color w:val="050505"/>
          <w:sz w:val="28"/>
          <w:szCs w:val="28"/>
          <w:lang w:val="bg-BG"/>
        </w:rPr>
        <w:t xml:space="preserve">В </w:t>
      </w:r>
      <w:r w:rsidR="00B2327F" w:rsidRPr="003E53B1">
        <w:rPr>
          <w:rFonts w:ascii="Times New Roman" w:hAnsi="Times New Roman"/>
          <w:color w:val="050505"/>
          <w:sz w:val="28"/>
          <w:szCs w:val="28"/>
          <w:lang w:val="bg-BG"/>
        </w:rPr>
        <w:t>ден</w:t>
      </w:r>
      <w:r w:rsidR="009D2594">
        <w:rPr>
          <w:rFonts w:ascii="Times New Roman" w:hAnsi="Times New Roman"/>
          <w:color w:val="050505"/>
          <w:sz w:val="28"/>
          <w:szCs w:val="28"/>
          <w:lang w:val="bg-BG"/>
        </w:rPr>
        <w:t>я</w:t>
      </w:r>
      <w:r w:rsidR="00B2327F" w:rsidRPr="003E53B1">
        <w:rPr>
          <w:rFonts w:ascii="Times New Roman" w:hAnsi="Times New Roman"/>
          <w:color w:val="050505"/>
          <w:sz w:val="28"/>
          <w:szCs w:val="28"/>
          <w:lang w:val="bg-BG"/>
        </w:rPr>
        <w:t xml:space="preserve"> на х</w:t>
      </w:r>
      <w:r w:rsidRPr="003E53B1">
        <w:rPr>
          <w:rFonts w:ascii="Times New Roman" w:hAnsi="Times New Roman"/>
          <w:color w:val="050505"/>
          <w:sz w:val="28"/>
          <w:szCs w:val="28"/>
          <w:lang w:val="bg-BG"/>
        </w:rPr>
        <w:t>ристиянското семейство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, съвместно с ученици от втори и трети клас при ОУ „Св</w:t>
      </w:r>
      <w:r w:rsidR="004E6ACC">
        <w:rPr>
          <w:rFonts w:ascii="Times New Roman" w:hAnsi="Times New Roman"/>
          <w:color w:val="050505"/>
          <w:sz w:val="28"/>
          <w:szCs w:val="28"/>
          <w:lang w:val="bg-BG"/>
        </w:rPr>
        <w:t>.Св. Кирил и Методий” с.Бояджик</w:t>
      </w:r>
      <w:r w:rsidR="004E6ACC">
        <w:rPr>
          <w:rFonts w:ascii="Times New Roman" w:hAnsi="Times New Roman"/>
          <w:color w:val="050505"/>
          <w:sz w:val="28"/>
          <w:szCs w:val="28"/>
        </w:rPr>
        <w:t xml:space="preserve"> </w:t>
      </w:r>
      <w:r w:rsidR="009D2594">
        <w:rPr>
          <w:rFonts w:ascii="Times New Roman" w:hAnsi="Times New Roman"/>
          <w:color w:val="050505"/>
          <w:sz w:val="28"/>
          <w:szCs w:val="28"/>
          <w:lang w:val="bg-BG"/>
        </w:rPr>
        <w:t xml:space="preserve">посетихме местната 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 xml:space="preserve"> православна църква „Свети Димитър“.</w:t>
      </w:r>
    </w:p>
    <w:p w:rsidR="00DC011E" w:rsidRPr="003E53B1" w:rsidRDefault="00DC011E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/>
          <w:b/>
          <w:iCs/>
          <w:sz w:val="28"/>
          <w:szCs w:val="28"/>
          <w:lang w:val="bg-BG"/>
        </w:rPr>
        <w:t>28 ноември –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>Дядо Коледа постави</w:t>
      </w:r>
      <w:r>
        <w:rPr>
          <w:rFonts w:ascii="Times New Roman" w:hAnsi="Times New Roman"/>
          <w:color w:val="050505"/>
          <w:sz w:val="28"/>
          <w:szCs w:val="28"/>
          <w:lang w:val="bg-BG"/>
        </w:rPr>
        <w:t xml:space="preserve"> пощенска кутия </w:t>
      </w:r>
      <w:r w:rsidR="00A956AA">
        <w:rPr>
          <w:rFonts w:ascii="Times New Roman" w:hAnsi="Times New Roman"/>
          <w:color w:val="050505"/>
          <w:sz w:val="28"/>
          <w:szCs w:val="28"/>
          <w:lang w:val="bg-BG"/>
        </w:rPr>
        <w:t>във фоа</w:t>
      </w:r>
      <w:r w:rsidR="003C5573">
        <w:rPr>
          <w:rFonts w:ascii="Times New Roman" w:hAnsi="Times New Roman"/>
          <w:color w:val="050505"/>
          <w:sz w:val="28"/>
          <w:szCs w:val="28"/>
          <w:lang w:val="bg-BG"/>
        </w:rPr>
        <w:t>й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 xml:space="preserve">ето на читалището под наслов </w:t>
      </w:r>
      <w:r>
        <w:rPr>
          <w:rFonts w:ascii="Times New Roman" w:hAnsi="Times New Roman"/>
          <w:color w:val="050505"/>
          <w:sz w:val="28"/>
          <w:szCs w:val="28"/>
          <w:lang w:val="bg-BG"/>
        </w:rPr>
        <w:t xml:space="preserve">„Най- </w:t>
      </w:r>
      <w:r w:rsidR="00D96D4B">
        <w:rPr>
          <w:rFonts w:ascii="Times New Roman" w:hAnsi="Times New Roman"/>
          <w:color w:val="050505"/>
          <w:sz w:val="28"/>
          <w:szCs w:val="28"/>
          <w:lang w:val="bg-BG"/>
        </w:rPr>
        <w:t xml:space="preserve">красивото писмо до Дядо Коледа”, като белобрадият старец беше поставил изисквания писмото да бъде четливо и грамотно написано. </w:t>
      </w:r>
      <w:r>
        <w:rPr>
          <w:rFonts w:ascii="Times New Roman" w:hAnsi="Times New Roman"/>
          <w:color w:val="050505"/>
          <w:sz w:val="28"/>
          <w:szCs w:val="28"/>
          <w:lang w:val="bg-BG"/>
        </w:rPr>
        <w:t xml:space="preserve">Най- красивото писмо беше на Деница Филипова и тя получи своята награда на коледния </w:t>
      </w:r>
      <w:r w:rsidR="00A3551D">
        <w:rPr>
          <w:rFonts w:ascii="Times New Roman" w:hAnsi="Times New Roman"/>
          <w:color w:val="050505"/>
          <w:sz w:val="28"/>
          <w:szCs w:val="28"/>
          <w:lang w:val="bg-BG"/>
        </w:rPr>
        <w:t>празник на училището</w:t>
      </w:r>
      <w:r w:rsidR="00C55961">
        <w:rPr>
          <w:rFonts w:ascii="Times New Roman" w:hAnsi="Times New Roman"/>
          <w:color w:val="050505"/>
          <w:sz w:val="28"/>
          <w:szCs w:val="28"/>
          <w:lang w:val="bg-BG"/>
        </w:rPr>
        <w:t>.</w:t>
      </w:r>
    </w:p>
    <w:p w:rsidR="00E327E3" w:rsidRPr="003E53B1" w:rsidRDefault="00A3551D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/>
          <w:b/>
          <w:iCs/>
          <w:sz w:val="28"/>
          <w:szCs w:val="28"/>
          <w:lang w:val="bg-BG"/>
        </w:rPr>
        <w:t>8</w:t>
      </w:r>
      <w:r w:rsidR="004E6ACC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E327E3" w:rsidRPr="003E53B1">
        <w:rPr>
          <w:rFonts w:ascii="Times New Roman" w:hAnsi="Times New Roman"/>
          <w:b/>
          <w:iCs/>
          <w:sz w:val="28"/>
          <w:szCs w:val="28"/>
          <w:lang w:val="bg-BG"/>
        </w:rPr>
        <w:t>декември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>–</w:t>
      </w:r>
      <w:r>
        <w:rPr>
          <w:rFonts w:ascii="Times New Roman" w:hAnsi="Times New Roman"/>
          <w:sz w:val="28"/>
          <w:szCs w:val="28"/>
          <w:lang w:val="bg-BG"/>
        </w:rPr>
        <w:t xml:space="preserve"> Грейна коледната елх</w:t>
      </w:r>
      <w:r w:rsidR="00EB5B33">
        <w:rPr>
          <w:rFonts w:ascii="Times New Roman" w:hAnsi="Times New Roman"/>
          <w:sz w:val="28"/>
          <w:szCs w:val="28"/>
          <w:lang w:val="bg-BG"/>
        </w:rPr>
        <w:t>а на село Бояджик с помощта на Д</w:t>
      </w:r>
      <w:r>
        <w:rPr>
          <w:rFonts w:ascii="Times New Roman" w:hAnsi="Times New Roman"/>
          <w:sz w:val="28"/>
          <w:szCs w:val="28"/>
          <w:lang w:val="bg-BG"/>
        </w:rPr>
        <w:t xml:space="preserve">ядо Коледа и децата </w:t>
      </w:r>
      <w:r w:rsidR="00EB5B33">
        <w:rPr>
          <w:rFonts w:ascii="Times New Roman" w:hAnsi="Times New Roman"/>
          <w:sz w:val="28"/>
          <w:szCs w:val="28"/>
          <w:lang w:val="bg-BG"/>
        </w:rPr>
        <w:t xml:space="preserve">от </w:t>
      </w:r>
      <w:r w:rsidR="00C55961">
        <w:rPr>
          <w:rFonts w:ascii="Times New Roman" w:hAnsi="Times New Roman"/>
          <w:sz w:val="28"/>
          <w:szCs w:val="28"/>
          <w:lang w:val="bg-BG"/>
        </w:rPr>
        <w:t>селото.Те посрещнаха белобрадия старец с</w:t>
      </w:r>
      <w:r w:rsidR="00EB5B33">
        <w:rPr>
          <w:rFonts w:ascii="Times New Roman" w:hAnsi="Times New Roman"/>
          <w:sz w:val="28"/>
          <w:szCs w:val="28"/>
          <w:lang w:val="bg-BG"/>
        </w:rPr>
        <w:t>ъс</w:t>
      </w:r>
      <w:r w:rsidR="00D96D4B">
        <w:rPr>
          <w:rFonts w:ascii="Times New Roman" w:hAnsi="Times New Roman"/>
          <w:sz w:val="28"/>
          <w:szCs w:val="28"/>
          <w:lang w:val="bg-BG"/>
        </w:rPr>
        <w:t xml:space="preserve"> стихове</w:t>
      </w:r>
      <w:r w:rsidR="00C55961">
        <w:rPr>
          <w:rFonts w:ascii="Times New Roman" w:hAnsi="Times New Roman"/>
          <w:sz w:val="28"/>
          <w:szCs w:val="28"/>
          <w:lang w:val="bg-BG"/>
        </w:rPr>
        <w:t>,</w:t>
      </w:r>
      <w:r w:rsidR="004E6ACC">
        <w:rPr>
          <w:rFonts w:ascii="Times New Roman" w:hAnsi="Times New Roman"/>
          <w:sz w:val="28"/>
          <w:szCs w:val="28"/>
        </w:rPr>
        <w:t xml:space="preserve"> </w:t>
      </w:r>
      <w:r w:rsidR="00C55961">
        <w:rPr>
          <w:rFonts w:ascii="Times New Roman" w:hAnsi="Times New Roman"/>
          <w:sz w:val="28"/>
          <w:szCs w:val="28"/>
          <w:lang w:val="bg-BG"/>
        </w:rPr>
        <w:t xml:space="preserve">песни </w:t>
      </w:r>
      <w:r w:rsidR="00D96D4B">
        <w:rPr>
          <w:rFonts w:ascii="Times New Roman" w:hAnsi="Times New Roman"/>
          <w:sz w:val="28"/>
          <w:szCs w:val="28"/>
          <w:lang w:val="bg-BG"/>
        </w:rPr>
        <w:t xml:space="preserve">и хора, а той от своя страна ги награди с лакомства от чувала, който си бе приготвил. </w:t>
      </w:r>
    </w:p>
    <w:p w:rsidR="00B2327F" w:rsidRPr="003E53B1" w:rsidRDefault="00D96D4B" w:rsidP="003E53B1">
      <w:pPr>
        <w:pStyle w:val="a3"/>
        <w:numPr>
          <w:ilvl w:val="0"/>
          <w:numId w:val="3"/>
        </w:numPr>
        <w:shd w:val="clear" w:color="auto" w:fill="FFFFFF"/>
        <w:spacing w:line="240" w:lineRule="auto"/>
        <w:ind w:left="284" w:hanging="284"/>
        <w:jc w:val="both"/>
        <w:rPr>
          <w:rFonts w:ascii="Times New Roman" w:hAnsi="Times New Roman"/>
          <w:color w:val="050505"/>
          <w:sz w:val="28"/>
          <w:szCs w:val="28"/>
          <w:lang w:val="bg-BG"/>
        </w:rPr>
      </w:pPr>
      <w:r>
        <w:rPr>
          <w:rFonts w:ascii="Times New Roman" w:hAnsi="Times New Roman"/>
          <w:b/>
          <w:iCs/>
          <w:sz w:val="28"/>
          <w:szCs w:val="28"/>
          <w:lang w:val="bg-BG"/>
        </w:rPr>
        <w:t>2</w:t>
      </w:r>
      <w:r w:rsidR="001E73CD">
        <w:rPr>
          <w:rFonts w:ascii="Times New Roman" w:hAnsi="Times New Roman"/>
          <w:b/>
          <w:iCs/>
          <w:sz w:val="28"/>
          <w:szCs w:val="28"/>
          <w:lang w:val="bg-BG"/>
        </w:rPr>
        <w:t xml:space="preserve">2 </w:t>
      </w:r>
      <w:r w:rsidR="00E327E3" w:rsidRPr="003E53B1">
        <w:rPr>
          <w:rFonts w:ascii="Times New Roman" w:hAnsi="Times New Roman"/>
          <w:b/>
          <w:iCs/>
          <w:sz w:val="28"/>
          <w:szCs w:val="28"/>
          <w:lang w:val="bg-BG"/>
        </w:rPr>
        <w:t>декември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–</w:t>
      </w:r>
      <w:r w:rsidR="00AB1ECD" w:rsidRPr="00AB1EC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В магията на Коледните празници ни потопиха самодейците в програмата, </w:t>
      </w:r>
      <w:r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 xml:space="preserve">а именно </w:t>
      </w:r>
      <w:r w:rsidR="00AB1ECD" w:rsidRPr="00AB1EC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>пев</w:t>
      </w:r>
      <w:r w:rsidR="00AB1EC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чески групи и танцови състави </w:t>
      </w:r>
      <w:r w:rsidR="00AB1ECD">
        <w:rPr>
          <w:rFonts w:ascii="Times New Roman" w:hAnsi="Times New Roman"/>
          <w:color w:val="050505"/>
          <w:sz w:val="28"/>
          <w:szCs w:val="28"/>
          <w:shd w:val="clear" w:color="auto" w:fill="FFFFFF"/>
          <w:lang w:val="bg-BG"/>
        </w:rPr>
        <w:t>при читалищата на</w:t>
      </w:r>
      <w:r w:rsidR="00AB1ECD" w:rsidRPr="00AB1ECD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с. Бояджик и гр. Кермен.</w:t>
      </w:r>
    </w:p>
    <w:p w:rsidR="00E327E3" w:rsidRPr="003E53B1" w:rsidRDefault="00E327E3" w:rsidP="003E53B1">
      <w:pPr>
        <w:shd w:val="clear" w:color="auto" w:fill="FFFFFF"/>
        <w:spacing w:line="240" w:lineRule="auto"/>
        <w:ind w:firstLine="284"/>
        <w:jc w:val="both"/>
        <w:rPr>
          <w:rFonts w:ascii="Times New Roman" w:hAnsi="Times New Roman"/>
          <w:color w:val="050505"/>
          <w:sz w:val="28"/>
          <w:szCs w:val="28"/>
        </w:rPr>
      </w:pPr>
      <w:r w:rsidRPr="003E53B1">
        <w:rPr>
          <w:rFonts w:ascii="Times New Roman" w:hAnsi="Times New Roman"/>
          <w:iCs/>
          <w:sz w:val="28"/>
          <w:szCs w:val="28"/>
        </w:rPr>
        <w:t>Музейната сбирка при читалището</w:t>
      </w:r>
      <w:r w:rsidR="00AB1ECD">
        <w:rPr>
          <w:rFonts w:ascii="Times New Roman" w:hAnsi="Times New Roman"/>
          <w:color w:val="050505"/>
          <w:sz w:val="28"/>
          <w:szCs w:val="28"/>
        </w:rPr>
        <w:t xml:space="preserve"> беше посетена два</w:t>
      </w:r>
      <w:r w:rsidRPr="003E53B1">
        <w:rPr>
          <w:rFonts w:ascii="Times New Roman" w:hAnsi="Times New Roman"/>
          <w:color w:val="050505"/>
          <w:sz w:val="28"/>
          <w:szCs w:val="28"/>
        </w:rPr>
        <w:t xml:space="preserve"> пъти колективно и многократно от индивидуални посетители. </w:t>
      </w:r>
    </w:p>
    <w:p w:rsidR="00E327E3" w:rsidRPr="003E53B1" w:rsidRDefault="00E327E3" w:rsidP="003E53B1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hAnsi="Times New Roman"/>
          <w:b/>
          <w:sz w:val="28"/>
          <w:szCs w:val="28"/>
        </w:rPr>
      </w:pPr>
      <w:r w:rsidRPr="003E53B1">
        <w:rPr>
          <w:rFonts w:ascii="Times New Roman" w:hAnsi="Times New Roman"/>
          <w:b/>
          <w:color w:val="050505"/>
          <w:sz w:val="28"/>
          <w:szCs w:val="28"/>
        </w:rPr>
        <w:t>4. Организационна дейност</w:t>
      </w:r>
    </w:p>
    <w:p w:rsidR="003E53B1" w:rsidRDefault="003E53B1" w:rsidP="003E53B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E327E3" w:rsidRPr="003E53B1" w:rsidRDefault="00E327E3" w:rsidP="003E53B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 xml:space="preserve"> През отчетния период Настоятелството работеше с диалогичност и</w:t>
      </w:r>
      <w:r w:rsidR="00B2327F" w:rsidRPr="003E53B1">
        <w:rPr>
          <w:rFonts w:ascii="Times New Roman" w:hAnsi="Times New Roman"/>
          <w:sz w:val="28"/>
          <w:szCs w:val="28"/>
          <w:lang w:val="bg-BG"/>
        </w:rPr>
        <w:t xml:space="preserve"> отговорност. Проведоха с</w:t>
      </w:r>
      <w:r w:rsidRPr="003E53B1">
        <w:rPr>
          <w:rFonts w:ascii="Times New Roman" w:hAnsi="Times New Roman"/>
          <w:sz w:val="28"/>
          <w:szCs w:val="28"/>
          <w:lang w:val="bg-BG"/>
        </w:rPr>
        <w:t>е заседания, на които се раз</w:t>
      </w:r>
      <w:r w:rsidR="00B2327F" w:rsidRPr="003E53B1">
        <w:rPr>
          <w:rFonts w:ascii="Times New Roman" w:hAnsi="Times New Roman"/>
          <w:sz w:val="28"/>
          <w:szCs w:val="28"/>
          <w:lang w:val="bg-BG"/>
        </w:rPr>
        <w:t>гледаха различни текущи проблеми. П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риеха </w:t>
      </w:r>
      <w:r w:rsidR="00B2327F" w:rsidRPr="003E53B1">
        <w:rPr>
          <w:rFonts w:ascii="Times New Roman" w:hAnsi="Times New Roman"/>
          <w:sz w:val="28"/>
          <w:szCs w:val="28"/>
          <w:lang w:val="bg-BG"/>
        </w:rPr>
        <w:t xml:space="preserve">се 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важни решения, свързани с цялостната дейност на читалището. </w:t>
      </w:r>
    </w:p>
    <w:p w:rsidR="00E327E3" w:rsidRPr="003E53B1" w:rsidRDefault="00B2327F" w:rsidP="003E53B1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Основното,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 което характеризира дейността му е съхранение на всичко значимо и надграждане чрез нови и още по-интер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есни </w:t>
      </w:r>
      <w:r w:rsidR="00E327E3" w:rsidRPr="003E53B1">
        <w:rPr>
          <w:rFonts w:ascii="Times New Roman" w:hAnsi="Times New Roman"/>
          <w:sz w:val="28"/>
          <w:szCs w:val="28"/>
          <w:lang w:val="bg-BG"/>
        </w:rPr>
        <w:t xml:space="preserve">актуални културни събития. Въвеждане на иновативни форми на работа. </w:t>
      </w: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3E53B1">
        <w:rPr>
          <w:rFonts w:ascii="Times New Roman" w:hAnsi="Times New Roman"/>
          <w:b/>
          <w:sz w:val="28"/>
          <w:szCs w:val="28"/>
          <w:u w:val="single"/>
        </w:rPr>
        <w:t>II. Материална база</w:t>
      </w:r>
    </w:p>
    <w:p w:rsidR="00B2327F" w:rsidRPr="003E53B1" w:rsidRDefault="00B2327F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Независимо от доброто стопанисване на сгра</w:t>
      </w:r>
      <w:r w:rsidR="003C5573">
        <w:rPr>
          <w:rFonts w:ascii="Times New Roman" w:hAnsi="Times New Roman"/>
          <w:sz w:val="28"/>
          <w:szCs w:val="28"/>
        </w:rPr>
        <w:t>дата и направените</w:t>
      </w:r>
      <w:r w:rsidR="00E327E3" w:rsidRPr="003E53B1">
        <w:rPr>
          <w:rFonts w:ascii="Times New Roman" w:hAnsi="Times New Roman"/>
          <w:sz w:val="28"/>
          <w:szCs w:val="28"/>
        </w:rPr>
        <w:t xml:space="preserve"> ремонти има още много какво да се желае.</w:t>
      </w:r>
      <w:r w:rsidR="004E6ACC">
        <w:rPr>
          <w:rFonts w:ascii="Times New Roman" w:hAnsi="Times New Roman"/>
          <w:sz w:val="28"/>
          <w:szCs w:val="28"/>
        </w:rPr>
        <w:t xml:space="preserve"> </w:t>
      </w:r>
      <w:r w:rsidR="00D96D4B">
        <w:rPr>
          <w:rFonts w:ascii="Times New Roman" w:hAnsi="Times New Roman"/>
          <w:sz w:val="28"/>
          <w:szCs w:val="28"/>
        </w:rPr>
        <w:t>Имаме нов теч, който уврежда стените и таваните.</w:t>
      </w:r>
      <w:r w:rsidR="003C5573">
        <w:rPr>
          <w:rFonts w:ascii="Times New Roman" w:hAnsi="Times New Roman"/>
          <w:sz w:val="28"/>
          <w:szCs w:val="28"/>
        </w:rPr>
        <w:t xml:space="preserve"> В</w:t>
      </w:r>
      <w:r w:rsidR="00E327E3" w:rsidRPr="003E53B1">
        <w:rPr>
          <w:rFonts w:ascii="Times New Roman" w:hAnsi="Times New Roman"/>
          <w:sz w:val="28"/>
          <w:szCs w:val="28"/>
        </w:rPr>
        <w:t>ът</w:t>
      </w:r>
      <w:r w:rsidRPr="003E53B1">
        <w:rPr>
          <w:rFonts w:ascii="Times New Roman" w:hAnsi="Times New Roman"/>
          <w:sz w:val="28"/>
          <w:szCs w:val="28"/>
        </w:rPr>
        <w:t>решните завеси</w:t>
      </w:r>
      <w:r w:rsidR="003C5573">
        <w:rPr>
          <w:rFonts w:ascii="Times New Roman" w:hAnsi="Times New Roman"/>
          <w:sz w:val="28"/>
          <w:szCs w:val="28"/>
        </w:rPr>
        <w:t xml:space="preserve"> на сцената</w:t>
      </w:r>
      <w:r w:rsidRPr="003E53B1">
        <w:rPr>
          <w:rFonts w:ascii="Times New Roman" w:hAnsi="Times New Roman"/>
          <w:sz w:val="28"/>
          <w:szCs w:val="28"/>
        </w:rPr>
        <w:t xml:space="preserve"> се нуждаят </w:t>
      </w:r>
      <w:r w:rsidR="00E327E3" w:rsidRPr="003E53B1">
        <w:rPr>
          <w:rFonts w:ascii="Times New Roman" w:hAnsi="Times New Roman"/>
          <w:sz w:val="28"/>
          <w:szCs w:val="28"/>
        </w:rPr>
        <w:t>от смяна</w:t>
      </w:r>
      <w:r w:rsidR="00D96D4B">
        <w:rPr>
          <w:rFonts w:ascii="Times New Roman" w:hAnsi="Times New Roman"/>
          <w:sz w:val="28"/>
          <w:szCs w:val="28"/>
        </w:rPr>
        <w:t xml:space="preserve">, тъй като същите са крайно захабени. </w:t>
      </w:r>
      <w:r w:rsidR="003C5573">
        <w:rPr>
          <w:rFonts w:ascii="Times New Roman" w:hAnsi="Times New Roman"/>
          <w:sz w:val="28"/>
          <w:szCs w:val="28"/>
        </w:rPr>
        <w:t>Прозорците на</w:t>
      </w:r>
      <w:r w:rsidR="000B749F">
        <w:rPr>
          <w:rFonts w:ascii="Times New Roman" w:hAnsi="Times New Roman"/>
          <w:sz w:val="28"/>
          <w:szCs w:val="28"/>
        </w:rPr>
        <w:t xml:space="preserve"> стълбището за втори</w:t>
      </w:r>
      <w:r w:rsidR="004E6ACC">
        <w:rPr>
          <w:rFonts w:ascii="Times New Roman" w:hAnsi="Times New Roman"/>
          <w:sz w:val="28"/>
          <w:szCs w:val="28"/>
        </w:rPr>
        <w:t>я етаж също са за смяна</w:t>
      </w:r>
      <w:r w:rsidR="004E6ACC">
        <w:rPr>
          <w:rFonts w:ascii="Times New Roman" w:hAnsi="Times New Roman"/>
          <w:sz w:val="28"/>
          <w:szCs w:val="28"/>
          <w:lang w:val="en-US"/>
        </w:rPr>
        <w:t>.</w:t>
      </w:r>
      <w:r w:rsidR="004E6ACC">
        <w:rPr>
          <w:rFonts w:ascii="Times New Roman" w:hAnsi="Times New Roman"/>
          <w:sz w:val="28"/>
          <w:szCs w:val="28"/>
        </w:rPr>
        <w:t xml:space="preserve"> Необходимост</w:t>
      </w:r>
      <w:r w:rsidR="00D96D4B">
        <w:rPr>
          <w:rFonts w:ascii="Times New Roman" w:hAnsi="Times New Roman"/>
          <w:sz w:val="28"/>
          <w:szCs w:val="28"/>
        </w:rPr>
        <w:t xml:space="preserve"> за подмяна </w:t>
      </w:r>
      <w:r w:rsidR="004E6ACC">
        <w:rPr>
          <w:rFonts w:ascii="Times New Roman" w:hAnsi="Times New Roman"/>
          <w:sz w:val="28"/>
          <w:szCs w:val="28"/>
        </w:rPr>
        <w:t xml:space="preserve">има и </w:t>
      </w:r>
      <w:r w:rsidR="00D96D4B">
        <w:rPr>
          <w:rFonts w:ascii="Times New Roman" w:hAnsi="Times New Roman"/>
          <w:sz w:val="28"/>
          <w:szCs w:val="28"/>
        </w:rPr>
        <w:t xml:space="preserve">в останалата част на материалната база. </w:t>
      </w:r>
      <w:bookmarkStart w:id="0" w:name="_GoBack"/>
      <w:bookmarkEnd w:id="0"/>
    </w:p>
    <w:p w:rsidR="00056F68" w:rsidRDefault="00056F68" w:rsidP="003E53B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56F68" w:rsidRDefault="00056F68" w:rsidP="003E53B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b/>
          <w:sz w:val="28"/>
          <w:szCs w:val="28"/>
          <w:u w:val="single"/>
        </w:rPr>
        <w:t>III. Финансиране</w:t>
      </w:r>
    </w:p>
    <w:p w:rsidR="00E327E3" w:rsidRPr="003E53B1" w:rsidRDefault="00E327E3" w:rsidP="003E53B1">
      <w:pPr>
        <w:pStyle w:val="a3"/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 xml:space="preserve">Финансовото състояние на читалището е добро – извършват се редовно всички плащания. Основно финансирането е от държавна субсидия и собствени приходи - от членски внос, наеми и дарения. По бюджет със средствата обезпечаваме заплати, осигуровки, издръжка - телефон, ток, вода, интернет, материали, командировки и др. </w:t>
      </w:r>
    </w:p>
    <w:p w:rsidR="00E327E3" w:rsidRPr="003E53B1" w:rsidRDefault="00E327E3" w:rsidP="003E53B1">
      <w:pPr>
        <w:pStyle w:val="a3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Читалището има сключени договори за наем за стопанската 2022/2023 година с ЕТ „Колев - Койчо Иванов” с. Бояджик за 11,308 дка обработваема земя и с „ РИО МАР” ООД – гр. Стара Загора за 9,904 дка земя.</w:t>
      </w: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E53B1">
        <w:rPr>
          <w:rFonts w:ascii="Times New Roman" w:hAnsi="Times New Roman"/>
          <w:b/>
          <w:sz w:val="28"/>
          <w:szCs w:val="28"/>
          <w:u w:val="single"/>
        </w:rPr>
        <w:t>IV. Заключение</w:t>
      </w:r>
    </w:p>
    <w:p w:rsidR="00E327E3" w:rsidRPr="003E53B1" w:rsidRDefault="00E327E3" w:rsidP="003E53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Ние добре осъзнаваме, че има още какво да се желае. Имаме идеи, амбиции и най-вече голям оптимизъм. Трябва да търсим иновативни форми за привличане на младите хора, изхождайки от техните интереси и потребности.</w:t>
      </w:r>
    </w:p>
    <w:p w:rsidR="00E327E3" w:rsidRPr="003E53B1" w:rsidRDefault="00E327E3" w:rsidP="003E53B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g-BG"/>
        </w:rPr>
      </w:pPr>
      <w:r w:rsidRPr="003E53B1">
        <w:rPr>
          <w:rFonts w:ascii="Times New Roman" w:hAnsi="Times New Roman"/>
          <w:sz w:val="28"/>
          <w:szCs w:val="28"/>
          <w:lang w:val="bg-BG"/>
        </w:rPr>
        <w:t>Благодарим на всеки един, който се включи в нашите инициативи, всеки, който дари от своето време, от своите умения, от своята дарба и ентусиазъм. Специални благодарности на г-жа Маджарова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 xml:space="preserve"> -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председател на читалището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>, на читалищното настоятелство</w:t>
      </w:r>
      <w:r w:rsidRPr="003E53B1">
        <w:rPr>
          <w:rFonts w:ascii="Times New Roman" w:hAnsi="Times New Roman"/>
          <w:sz w:val="28"/>
          <w:szCs w:val="28"/>
          <w:lang w:val="bg-BG"/>
        </w:rPr>
        <w:t>, на п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 xml:space="preserve">роверителната комисия и община </w:t>
      </w:r>
      <w:r w:rsidRPr="003E53B1">
        <w:rPr>
          <w:rFonts w:ascii="Times New Roman" w:hAnsi="Times New Roman"/>
          <w:sz w:val="28"/>
          <w:szCs w:val="28"/>
          <w:lang w:val="bg-BG"/>
        </w:rPr>
        <w:t>Тунджа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 xml:space="preserve"> за оказаната </w:t>
      </w:r>
      <w:r w:rsidRPr="003E53B1">
        <w:rPr>
          <w:rFonts w:ascii="Times New Roman" w:hAnsi="Times New Roman"/>
          <w:sz w:val="28"/>
          <w:szCs w:val="28"/>
          <w:lang w:val="bg-BG"/>
        </w:rPr>
        <w:t>помощ,</w:t>
      </w:r>
      <w:r w:rsidR="003E53B1" w:rsidRPr="003E53B1">
        <w:rPr>
          <w:rFonts w:ascii="Times New Roman" w:hAnsi="Times New Roman"/>
          <w:sz w:val="28"/>
          <w:szCs w:val="28"/>
          <w:lang w:val="bg-BG"/>
        </w:rPr>
        <w:t xml:space="preserve"> разбиране и</w:t>
      </w:r>
      <w:r w:rsidRPr="003E53B1">
        <w:rPr>
          <w:rFonts w:ascii="Times New Roman" w:hAnsi="Times New Roman"/>
          <w:sz w:val="28"/>
          <w:szCs w:val="28"/>
          <w:lang w:val="bg-BG"/>
        </w:rPr>
        <w:t xml:space="preserve"> подкрепа. </w:t>
      </w:r>
    </w:p>
    <w:p w:rsidR="003E53B1" w:rsidRPr="003E53B1" w:rsidRDefault="00E327E3" w:rsidP="003E53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sz w:val="28"/>
          <w:szCs w:val="28"/>
        </w:rPr>
        <w:t>Да си пожелаем всички да сме живи и здрави. И</w:t>
      </w:r>
      <w:r w:rsidR="003E53B1" w:rsidRPr="003E53B1">
        <w:rPr>
          <w:rFonts w:ascii="Times New Roman" w:hAnsi="Times New Roman"/>
          <w:sz w:val="28"/>
          <w:szCs w:val="28"/>
        </w:rPr>
        <w:t xml:space="preserve"> нека през 2024 година сцената </w:t>
      </w:r>
      <w:r w:rsidRPr="003E53B1">
        <w:rPr>
          <w:rFonts w:ascii="Times New Roman" w:hAnsi="Times New Roman"/>
          <w:sz w:val="28"/>
          <w:szCs w:val="28"/>
        </w:rPr>
        <w:t>на читалището ни бъде отново проводник на ст</w:t>
      </w:r>
      <w:r w:rsidR="003E53B1" w:rsidRPr="003E53B1">
        <w:rPr>
          <w:rFonts w:ascii="Times New Roman" w:hAnsi="Times New Roman"/>
          <w:sz w:val="28"/>
          <w:szCs w:val="28"/>
        </w:rPr>
        <w:t>арите традиции, обичаи, песни и танци</w:t>
      </w:r>
      <w:r w:rsidRPr="003E53B1">
        <w:rPr>
          <w:rFonts w:ascii="Times New Roman" w:hAnsi="Times New Roman"/>
          <w:sz w:val="28"/>
          <w:szCs w:val="28"/>
        </w:rPr>
        <w:t xml:space="preserve">. </w:t>
      </w:r>
    </w:p>
    <w:p w:rsidR="003E53B1" w:rsidRDefault="003E53B1" w:rsidP="003E53B1">
      <w:pPr>
        <w:spacing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327E3" w:rsidRPr="003E53B1" w:rsidRDefault="00E327E3" w:rsidP="003E53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53B1">
        <w:rPr>
          <w:rFonts w:ascii="Times New Roman" w:hAnsi="Times New Roman"/>
          <w:b/>
          <w:i/>
          <w:sz w:val="28"/>
          <w:szCs w:val="28"/>
        </w:rPr>
        <w:t>О</w:t>
      </w:r>
      <w:r w:rsidR="003E53B1">
        <w:rPr>
          <w:rFonts w:ascii="Times New Roman" w:hAnsi="Times New Roman"/>
          <w:b/>
          <w:i/>
          <w:sz w:val="28"/>
          <w:szCs w:val="28"/>
        </w:rPr>
        <w:t>тчетът е приет на редовно Общо</w:t>
      </w:r>
      <w:r w:rsidRPr="003E53B1">
        <w:rPr>
          <w:rFonts w:ascii="Times New Roman" w:hAnsi="Times New Roman"/>
          <w:b/>
          <w:i/>
          <w:sz w:val="28"/>
          <w:szCs w:val="28"/>
        </w:rPr>
        <w:t xml:space="preserve"> събрание на членовете на читали</w:t>
      </w:r>
      <w:r w:rsidR="003E53B1">
        <w:rPr>
          <w:rFonts w:ascii="Times New Roman" w:hAnsi="Times New Roman"/>
          <w:b/>
          <w:i/>
          <w:sz w:val="28"/>
          <w:szCs w:val="28"/>
        </w:rPr>
        <w:t xml:space="preserve">щето, проведено на </w:t>
      </w:r>
      <w:r w:rsidR="004E6ACC">
        <w:rPr>
          <w:rFonts w:ascii="Times New Roman" w:hAnsi="Times New Roman"/>
          <w:b/>
          <w:i/>
          <w:sz w:val="28"/>
          <w:szCs w:val="28"/>
        </w:rPr>
        <w:t>21.03.2024 година</w:t>
      </w:r>
    </w:p>
    <w:p w:rsidR="002505E6" w:rsidRPr="003E53B1" w:rsidRDefault="002505E6" w:rsidP="003E53B1">
      <w:pPr>
        <w:rPr>
          <w:rFonts w:ascii="Times New Roman" w:hAnsi="Times New Roman"/>
          <w:sz w:val="28"/>
          <w:szCs w:val="28"/>
        </w:rPr>
      </w:pPr>
    </w:p>
    <w:sectPr w:rsidR="002505E6" w:rsidRPr="003E53B1" w:rsidSect="003E53B1">
      <w:pgSz w:w="11906" w:h="16838"/>
      <w:pgMar w:top="1417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4E7" w:rsidRDefault="00B564E7" w:rsidP="004E03E3">
      <w:pPr>
        <w:spacing w:after="0" w:line="240" w:lineRule="auto"/>
      </w:pPr>
      <w:r>
        <w:separator/>
      </w:r>
    </w:p>
  </w:endnote>
  <w:endnote w:type="continuationSeparator" w:id="1">
    <w:p w:rsidR="00B564E7" w:rsidRDefault="00B564E7" w:rsidP="004E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4E7" w:rsidRDefault="00B564E7" w:rsidP="004E03E3">
      <w:pPr>
        <w:spacing w:after="0" w:line="240" w:lineRule="auto"/>
      </w:pPr>
      <w:r>
        <w:separator/>
      </w:r>
    </w:p>
  </w:footnote>
  <w:footnote w:type="continuationSeparator" w:id="1">
    <w:p w:rsidR="00B564E7" w:rsidRDefault="00B564E7" w:rsidP="004E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898"/>
    <w:multiLevelType w:val="hybridMultilevel"/>
    <w:tmpl w:val="732A717E"/>
    <w:lvl w:ilvl="0" w:tplc="F40AD5BE">
      <w:start w:val="24"/>
      <w:numFmt w:val="decimal"/>
      <w:lvlText w:val="%1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1009B"/>
    <w:multiLevelType w:val="hybridMultilevel"/>
    <w:tmpl w:val="2AB4B332"/>
    <w:lvl w:ilvl="0" w:tplc="FE4097E8">
      <w:start w:val="29"/>
      <w:numFmt w:val="decimal"/>
      <w:lvlText w:val="%1"/>
      <w:lvlJc w:val="left"/>
      <w:pPr>
        <w:ind w:left="492" w:hanging="360"/>
      </w:pPr>
      <w:rPr>
        <w:rFonts w:eastAsia="Times New Roman"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12" w:hanging="360"/>
      </w:pPr>
    </w:lvl>
    <w:lvl w:ilvl="2" w:tplc="0402001B" w:tentative="1">
      <w:start w:val="1"/>
      <w:numFmt w:val="lowerRoman"/>
      <w:lvlText w:val="%3."/>
      <w:lvlJc w:val="right"/>
      <w:pPr>
        <w:ind w:left="1932" w:hanging="180"/>
      </w:pPr>
    </w:lvl>
    <w:lvl w:ilvl="3" w:tplc="0402000F" w:tentative="1">
      <w:start w:val="1"/>
      <w:numFmt w:val="decimal"/>
      <w:lvlText w:val="%4."/>
      <w:lvlJc w:val="left"/>
      <w:pPr>
        <w:ind w:left="2652" w:hanging="360"/>
      </w:pPr>
    </w:lvl>
    <w:lvl w:ilvl="4" w:tplc="04020019" w:tentative="1">
      <w:start w:val="1"/>
      <w:numFmt w:val="lowerLetter"/>
      <w:lvlText w:val="%5."/>
      <w:lvlJc w:val="left"/>
      <w:pPr>
        <w:ind w:left="3372" w:hanging="360"/>
      </w:pPr>
    </w:lvl>
    <w:lvl w:ilvl="5" w:tplc="0402001B" w:tentative="1">
      <w:start w:val="1"/>
      <w:numFmt w:val="lowerRoman"/>
      <w:lvlText w:val="%6."/>
      <w:lvlJc w:val="right"/>
      <w:pPr>
        <w:ind w:left="4092" w:hanging="180"/>
      </w:pPr>
    </w:lvl>
    <w:lvl w:ilvl="6" w:tplc="0402000F" w:tentative="1">
      <w:start w:val="1"/>
      <w:numFmt w:val="decimal"/>
      <w:lvlText w:val="%7."/>
      <w:lvlJc w:val="left"/>
      <w:pPr>
        <w:ind w:left="4812" w:hanging="360"/>
      </w:pPr>
    </w:lvl>
    <w:lvl w:ilvl="7" w:tplc="04020019" w:tentative="1">
      <w:start w:val="1"/>
      <w:numFmt w:val="lowerLetter"/>
      <w:lvlText w:val="%8."/>
      <w:lvlJc w:val="left"/>
      <w:pPr>
        <w:ind w:left="5532" w:hanging="360"/>
      </w:pPr>
    </w:lvl>
    <w:lvl w:ilvl="8" w:tplc="0402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">
    <w:nsid w:val="24FF04FF"/>
    <w:multiLevelType w:val="hybridMultilevel"/>
    <w:tmpl w:val="CC5692CA"/>
    <w:lvl w:ilvl="0" w:tplc="9A124C38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561F8A"/>
    <w:multiLevelType w:val="hybridMultilevel"/>
    <w:tmpl w:val="1B2E3B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BD485A"/>
    <w:multiLevelType w:val="hybridMultilevel"/>
    <w:tmpl w:val="433241C2"/>
    <w:lvl w:ilvl="0" w:tplc="B4800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510CC"/>
    <w:multiLevelType w:val="hybridMultilevel"/>
    <w:tmpl w:val="B4F25DF8"/>
    <w:lvl w:ilvl="0" w:tplc="0402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2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2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2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2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2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2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2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E327E3"/>
    <w:rsid w:val="00014CAD"/>
    <w:rsid w:val="00056F68"/>
    <w:rsid w:val="0006028A"/>
    <w:rsid w:val="000B443C"/>
    <w:rsid w:val="000B749F"/>
    <w:rsid w:val="000D610C"/>
    <w:rsid w:val="001B7A70"/>
    <w:rsid w:val="001E4511"/>
    <w:rsid w:val="001E73CD"/>
    <w:rsid w:val="001F4F50"/>
    <w:rsid w:val="00222F3E"/>
    <w:rsid w:val="002505E6"/>
    <w:rsid w:val="00294FDD"/>
    <w:rsid w:val="00313F97"/>
    <w:rsid w:val="003156D3"/>
    <w:rsid w:val="00375F77"/>
    <w:rsid w:val="003801AE"/>
    <w:rsid w:val="00391A28"/>
    <w:rsid w:val="003C1A7D"/>
    <w:rsid w:val="003C5573"/>
    <w:rsid w:val="003C6FD8"/>
    <w:rsid w:val="003D2443"/>
    <w:rsid w:val="003E07E5"/>
    <w:rsid w:val="003E53B1"/>
    <w:rsid w:val="003F7020"/>
    <w:rsid w:val="004403B5"/>
    <w:rsid w:val="004852BD"/>
    <w:rsid w:val="004A16C6"/>
    <w:rsid w:val="004E03E3"/>
    <w:rsid w:val="004E2C03"/>
    <w:rsid w:val="004E6ACC"/>
    <w:rsid w:val="00541160"/>
    <w:rsid w:val="005724E1"/>
    <w:rsid w:val="005B2B5F"/>
    <w:rsid w:val="005D5469"/>
    <w:rsid w:val="005F5222"/>
    <w:rsid w:val="006152EC"/>
    <w:rsid w:val="006848B0"/>
    <w:rsid w:val="006C38AC"/>
    <w:rsid w:val="006E5E1B"/>
    <w:rsid w:val="0070451C"/>
    <w:rsid w:val="00714519"/>
    <w:rsid w:val="00757B2B"/>
    <w:rsid w:val="00787913"/>
    <w:rsid w:val="007D2366"/>
    <w:rsid w:val="007E6639"/>
    <w:rsid w:val="00867CB0"/>
    <w:rsid w:val="008E46BD"/>
    <w:rsid w:val="008F0318"/>
    <w:rsid w:val="00901FF0"/>
    <w:rsid w:val="0093337C"/>
    <w:rsid w:val="00946B09"/>
    <w:rsid w:val="009D2594"/>
    <w:rsid w:val="009E1008"/>
    <w:rsid w:val="00A05ADE"/>
    <w:rsid w:val="00A21BD2"/>
    <w:rsid w:val="00A3551D"/>
    <w:rsid w:val="00A80CF4"/>
    <w:rsid w:val="00A9082E"/>
    <w:rsid w:val="00A956AA"/>
    <w:rsid w:val="00AB1ECD"/>
    <w:rsid w:val="00AC41B4"/>
    <w:rsid w:val="00AD4CFA"/>
    <w:rsid w:val="00B2327F"/>
    <w:rsid w:val="00B41B74"/>
    <w:rsid w:val="00B564E7"/>
    <w:rsid w:val="00BD36F3"/>
    <w:rsid w:val="00BF7746"/>
    <w:rsid w:val="00C2546D"/>
    <w:rsid w:val="00C27233"/>
    <w:rsid w:val="00C55961"/>
    <w:rsid w:val="00C60C50"/>
    <w:rsid w:val="00C767E0"/>
    <w:rsid w:val="00CA5FC9"/>
    <w:rsid w:val="00D01CFC"/>
    <w:rsid w:val="00D510BA"/>
    <w:rsid w:val="00D96D4B"/>
    <w:rsid w:val="00DA2528"/>
    <w:rsid w:val="00DB2D6B"/>
    <w:rsid w:val="00DC011E"/>
    <w:rsid w:val="00E136DA"/>
    <w:rsid w:val="00E30E37"/>
    <w:rsid w:val="00E327E3"/>
    <w:rsid w:val="00E62251"/>
    <w:rsid w:val="00EB5B33"/>
    <w:rsid w:val="00ED409B"/>
    <w:rsid w:val="00F1142E"/>
    <w:rsid w:val="00F8039B"/>
    <w:rsid w:val="00F93245"/>
    <w:rsid w:val="00F96D1B"/>
    <w:rsid w:val="00FA0270"/>
    <w:rsid w:val="00FA67DE"/>
    <w:rsid w:val="00FC7417"/>
    <w:rsid w:val="00FD69BD"/>
    <w:rsid w:val="00FD7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7E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7E3"/>
    <w:pPr>
      <w:spacing w:after="120" w:line="264" w:lineRule="auto"/>
      <w:ind w:left="720"/>
      <w:contextualSpacing/>
    </w:pPr>
    <w:rPr>
      <w:sz w:val="21"/>
      <w:szCs w:val="21"/>
      <w:lang w:val="en-US" w:eastAsia="en-US"/>
    </w:rPr>
  </w:style>
  <w:style w:type="table" w:styleId="a4">
    <w:name w:val="Table Grid"/>
    <w:basedOn w:val="a1"/>
    <w:uiPriority w:val="59"/>
    <w:rsid w:val="00E327E3"/>
    <w:rPr>
      <w:sz w:val="21"/>
      <w:szCs w:val="21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27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E327E3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header"/>
    <w:basedOn w:val="a"/>
    <w:link w:val="a8"/>
    <w:uiPriority w:val="99"/>
    <w:unhideWhenUsed/>
    <w:rsid w:val="004E03E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8">
    <w:name w:val="Горен колонтитул Знак"/>
    <w:link w:val="a7"/>
    <w:uiPriority w:val="99"/>
    <w:rsid w:val="004E03E3"/>
    <w:rPr>
      <w:rFonts w:eastAsia="Times New Roman"/>
      <w:lang w:eastAsia="bg-BG"/>
    </w:rPr>
  </w:style>
  <w:style w:type="paragraph" w:styleId="a9">
    <w:name w:val="footer"/>
    <w:basedOn w:val="a"/>
    <w:link w:val="aa"/>
    <w:uiPriority w:val="99"/>
    <w:unhideWhenUsed/>
    <w:rsid w:val="004E03E3"/>
    <w:pPr>
      <w:tabs>
        <w:tab w:val="center" w:pos="4703"/>
        <w:tab w:val="right" w:pos="9406"/>
      </w:tabs>
      <w:spacing w:after="0" w:line="240" w:lineRule="auto"/>
    </w:pPr>
    <w:rPr>
      <w:sz w:val="20"/>
      <w:szCs w:val="20"/>
    </w:rPr>
  </w:style>
  <w:style w:type="character" w:customStyle="1" w:styleId="aa">
    <w:name w:val="Долен колонтитул Знак"/>
    <w:link w:val="a9"/>
    <w:uiPriority w:val="99"/>
    <w:rsid w:val="004E03E3"/>
    <w:rPr>
      <w:rFonts w:eastAsia="Times New Roman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cp:lastPrinted>2024-03-26T07:19:00Z</cp:lastPrinted>
  <dcterms:created xsi:type="dcterms:W3CDTF">2024-03-27T07:49:00Z</dcterms:created>
  <dcterms:modified xsi:type="dcterms:W3CDTF">2024-03-27T07:49:00Z</dcterms:modified>
</cp:coreProperties>
</file>